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BC2D8" w14:textId="77777777" w:rsidR="00FA7DF3" w:rsidRDefault="007A7992" w:rsidP="000800E7">
      <w:pPr>
        <w:spacing w:before="100" w:beforeAutospacing="1" w:after="0" w:line="240" w:lineRule="auto"/>
        <w:jc w:val="center"/>
      </w:pPr>
      <w:r>
        <w:rPr>
          <w:noProof/>
        </w:rPr>
        <w:drawing>
          <wp:inline distT="0" distB="0" distL="0" distR="0" wp14:anchorId="45F23BDC" wp14:editId="78EF403C">
            <wp:extent cx="1883391" cy="689212"/>
            <wp:effectExtent l="0" t="0" r="3175" b="0"/>
            <wp:docPr id="1" name="Picture 1" descr="Inline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line imag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890215" cy="691709"/>
                    </a:xfrm>
                    <a:prstGeom prst="rect">
                      <a:avLst/>
                    </a:prstGeom>
                    <a:noFill/>
                    <a:ln>
                      <a:noFill/>
                    </a:ln>
                  </pic:spPr>
                </pic:pic>
              </a:graphicData>
            </a:graphic>
          </wp:inline>
        </w:drawing>
      </w:r>
    </w:p>
    <w:p w14:paraId="127EB5AF" w14:textId="57082B2B" w:rsidR="00D77C9A" w:rsidRPr="00581F9D" w:rsidRDefault="00402BE6" w:rsidP="00581F9D">
      <w:pPr>
        <w:pStyle w:val="NoSpacing"/>
        <w:jc w:val="center"/>
        <w:rPr>
          <w:sz w:val="28"/>
          <w:szCs w:val="28"/>
          <w:u w:val="single"/>
        </w:rPr>
      </w:pPr>
      <w:r w:rsidRPr="00581F9D">
        <w:rPr>
          <w:sz w:val="28"/>
          <w:szCs w:val="28"/>
          <w:u w:val="single"/>
        </w:rPr>
        <w:t>Membership Meeting</w:t>
      </w:r>
      <w:r w:rsidR="00BD06DC" w:rsidRPr="00581F9D">
        <w:rPr>
          <w:sz w:val="28"/>
          <w:szCs w:val="28"/>
          <w:u w:val="single"/>
        </w:rPr>
        <w:t xml:space="preserve"> </w:t>
      </w:r>
      <w:r w:rsidR="000C2098">
        <w:rPr>
          <w:sz w:val="28"/>
          <w:szCs w:val="28"/>
          <w:u w:val="single"/>
        </w:rPr>
        <w:t>Minutes</w:t>
      </w:r>
    </w:p>
    <w:p w14:paraId="220CAC8E" w14:textId="7F00582F" w:rsidR="008044BE" w:rsidRPr="00581F9D" w:rsidRDefault="00535C34" w:rsidP="00581F9D">
      <w:pPr>
        <w:pStyle w:val="NoSpacing"/>
        <w:jc w:val="center"/>
        <w:rPr>
          <w:sz w:val="24"/>
          <w:szCs w:val="24"/>
        </w:rPr>
      </w:pPr>
      <w:r w:rsidRPr="00581F9D">
        <w:rPr>
          <w:sz w:val="24"/>
          <w:szCs w:val="24"/>
        </w:rPr>
        <w:t>Thursday</w:t>
      </w:r>
      <w:r w:rsidR="00BE10B5" w:rsidRPr="00581F9D">
        <w:rPr>
          <w:sz w:val="24"/>
          <w:szCs w:val="24"/>
        </w:rPr>
        <w:t>,</w:t>
      </w:r>
      <w:r w:rsidR="001D2133" w:rsidRPr="00581F9D">
        <w:rPr>
          <w:sz w:val="24"/>
          <w:szCs w:val="24"/>
        </w:rPr>
        <w:t xml:space="preserve"> </w:t>
      </w:r>
      <w:r w:rsidR="00415249">
        <w:rPr>
          <w:sz w:val="24"/>
          <w:szCs w:val="24"/>
        </w:rPr>
        <w:t>November 1</w:t>
      </w:r>
      <w:r w:rsidR="002F4CD3">
        <w:rPr>
          <w:sz w:val="24"/>
          <w:szCs w:val="24"/>
        </w:rPr>
        <w:t>5</w:t>
      </w:r>
      <w:r w:rsidR="001B35A6">
        <w:rPr>
          <w:sz w:val="24"/>
          <w:szCs w:val="24"/>
        </w:rPr>
        <w:t>, 201</w:t>
      </w:r>
      <w:r w:rsidR="002F4CD3">
        <w:rPr>
          <w:sz w:val="24"/>
          <w:szCs w:val="24"/>
        </w:rPr>
        <w:t>8</w:t>
      </w:r>
    </w:p>
    <w:p w14:paraId="59F56C06" w14:textId="77777777" w:rsidR="00AF0C11" w:rsidRDefault="00AF0C11" w:rsidP="000800E7">
      <w:pPr>
        <w:spacing w:after="0" w:line="240" w:lineRule="auto"/>
        <w:rPr>
          <w:b/>
          <w:sz w:val="24"/>
          <w:szCs w:val="24"/>
        </w:rPr>
      </w:pPr>
    </w:p>
    <w:p w14:paraId="2F454FE5" w14:textId="77777777" w:rsidR="00AF0C11" w:rsidRDefault="00AF0C11" w:rsidP="000800E7">
      <w:pPr>
        <w:spacing w:after="0" w:line="240" w:lineRule="auto"/>
        <w:rPr>
          <w:b/>
          <w:sz w:val="24"/>
          <w:szCs w:val="24"/>
        </w:rPr>
      </w:pPr>
      <w:r>
        <w:rPr>
          <w:b/>
          <w:sz w:val="24"/>
          <w:szCs w:val="24"/>
        </w:rPr>
        <w:t>Meeting was called to order at 1:09pm</w:t>
      </w:r>
    </w:p>
    <w:p w14:paraId="31DB5269" w14:textId="77777777" w:rsidR="00AF0C11" w:rsidRDefault="00AF0C11" w:rsidP="000800E7">
      <w:pPr>
        <w:spacing w:after="0" w:line="240" w:lineRule="auto"/>
        <w:rPr>
          <w:b/>
          <w:sz w:val="24"/>
          <w:szCs w:val="24"/>
        </w:rPr>
      </w:pPr>
    </w:p>
    <w:p w14:paraId="6D7B8844" w14:textId="1116C6F5" w:rsidR="0078685E" w:rsidRPr="0078685E" w:rsidRDefault="0078685E" w:rsidP="000800E7">
      <w:pPr>
        <w:spacing w:after="0" w:line="240" w:lineRule="auto"/>
        <w:rPr>
          <w:sz w:val="24"/>
          <w:szCs w:val="24"/>
        </w:rPr>
      </w:pPr>
      <w:r>
        <w:rPr>
          <w:b/>
          <w:sz w:val="24"/>
          <w:szCs w:val="24"/>
        </w:rPr>
        <w:t>Secretary’s Report:</w:t>
      </w:r>
      <w:r>
        <w:rPr>
          <w:b/>
          <w:sz w:val="24"/>
          <w:szCs w:val="24"/>
        </w:rPr>
        <w:tab/>
      </w:r>
      <w:r w:rsidR="002F4CD3" w:rsidRPr="00AF0C11">
        <w:rPr>
          <w:sz w:val="24"/>
          <w:szCs w:val="24"/>
        </w:rPr>
        <w:t>S</w:t>
      </w:r>
      <w:r w:rsidR="002F4CD3">
        <w:rPr>
          <w:sz w:val="24"/>
          <w:szCs w:val="24"/>
        </w:rPr>
        <w:t>heila Barlow</w:t>
      </w:r>
    </w:p>
    <w:p w14:paraId="0244CEEF" w14:textId="2B5B3B79" w:rsidR="0078685E" w:rsidRPr="0078685E" w:rsidRDefault="00AF0C11" w:rsidP="0078685E">
      <w:pPr>
        <w:pStyle w:val="ListParagraph"/>
        <w:numPr>
          <w:ilvl w:val="0"/>
          <w:numId w:val="22"/>
        </w:numPr>
        <w:spacing w:after="0" w:line="240" w:lineRule="auto"/>
        <w:rPr>
          <w:b/>
          <w:sz w:val="24"/>
          <w:szCs w:val="24"/>
        </w:rPr>
      </w:pPr>
      <w:r>
        <w:rPr>
          <w:sz w:val="24"/>
          <w:szCs w:val="24"/>
        </w:rPr>
        <w:t>Approval of the September 20</w:t>
      </w:r>
      <w:r w:rsidRPr="00AF0C11">
        <w:rPr>
          <w:sz w:val="24"/>
          <w:szCs w:val="24"/>
          <w:vertAlign w:val="superscript"/>
        </w:rPr>
        <w:t>th</w:t>
      </w:r>
      <w:r>
        <w:rPr>
          <w:sz w:val="24"/>
          <w:szCs w:val="24"/>
        </w:rPr>
        <w:t xml:space="preserve"> meeting minutes was postponed until the next Board Meeting in January</w:t>
      </w:r>
    </w:p>
    <w:p w14:paraId="7B749E59" w14:textId="77777777" w:rsidR="008D3469" w:rsidRDefault="008D3469" w:rsidP="000800E7">
      <w:pPr>
        <w:spacing w:after="0" w:line="240" w:lineRule="auto"/>
        <w:rPr>
          <w:b/>
          <w:sz w:val="24"/>
          <w:szCs w:val="24"/>
        </w:rPr>
      </w:pPr>
    </w:p>
    <w:p w14:paraId="4CF70C03" w14:textId="2F80CE3C" w:rsidR="0078685E" w:rsidRDefault="0078685E" w:rsidP="000800E7">
      <w:pPr>
        <w:spacing w:after="0" w:line="240" w:lineRule="auto"/>
        <w:rPr>
          <w:b/>
          <w:sz w:val="24"/>
          <w:szCs w:val="24"/>
        </w:rPr>
      </w:pPr>
      <w:r>
        <w:rPr>
          <w:b/>
          <w:sz w:val="24"/>
          <w:szCs w:val="24"/>
        </w:rPr>
        <w:t>Reports of Officers &amp; Directors:</w:t>
      </w:r>
    </w:p>
    <w:p w14:paraId="3C94B704" w14:textId="77777777" w:rsidR="0078685E" w:rsidRDefault="0078685E" w:rsidP="000800E7">
      <w:pPr>
        <w:spacing w:after="0" w:line="240" w:lineRule="auto"/>
        <w:rPr>
          <w:b/>
          <w:sz w:val="24"/>
          <w:szCs w:val="24"/>
        </w:rPr>
      </w:pPr>
    </w:p>
    <w:p w14:paraId="303DEBD2" w14:textId="45F562D5" w:rsidR="002E5622" w:rsidRPr="005D04AD" w:rsidRDefault="00512131" w:rsidP="00AF0C11">
      <w:pPr>
        <w:spacing w:after="0" w:line="240" w:lineRule="auto"/>
        <w:rPr>
          <w:b/>
          <w:sz w:val="24"/>
          <w:szCs w:val="24"/>
        </w:rPr>
      </w:pPr>
      <w:r w:rsidRPr="005D04AD">
        <w:rPr>
          <w:b/>
          <w:sz w:val="24"/>
          <w:szCs w:val="24"/>
        </w:rPr>
        <w:t>President’s Report:</w:t>
      </w:r>
      <w:r w:rsidR="0078685E" w:rsidRPr="005D04AD">
        <w:rPr>
          <w:b/>
          <w:sz w:val="24"/>
          <w:szCs w:val="24"/>
        </w:rPr>
        <w:tab/>
      </w:r>
      <w:r w:rsidR="000E0610" w:rsidRPr="005D04AD">
        <w:rPr>
          <w:b/>
          <w:sz w:val="24"/>
          <w:szCs w:val="24"/>
        </w:rPr>
        <w:tab/>
      </w:r>
      <w:r w:rsidR="00BE229F" w:rsidRPr="005D04AD">
        <w:rPr>
          <w:b/>
          <w:sz w:val="24"/>
          <w:szCs w:val="24"/>
        </w:rPr>
        <w:tab/>
      </w:r>
      <w:r w:rsidR="00AF5A63" w:rsidRPr="005D04AD">
        <w:rPr>
          <w:b/>
          <w:sz w:val="24"/>
          <w:szCs w:val="24"/>
        </w:rPr>
        <w:tab/>
      </w:r>
      <w:r w:rsidR="00AF5A63" w:rsidRPr="005D04AD">
        <w:rPr>
          <w:b/>
          <w:sz w:val="24"/>
          <w:szCs w:val="24"/>
        </w:rPr>
        <w:tab/>
      </w:r>
      <w:r w:rsidR="00415249" w:rsidRPr="005D04AD">
        <w:rPr>
          <w:b/>
          <w:sz w:val="24"/>
          <w:szCs w:val="24"/>
        </w:rPr>
        <w:t>Alisa George</w:t>
      </w:r>
    </w:p>
    <w:p w14:paraId="71DD534D" w14:textId="631DF422" w:rsidR="00AF0C11" w:rsidRDefault="00AF0C11" w:rsidP="00AF0C11">
      <w:pPr>
        <w:spacing w:after="0" w:line="240" w:lineRule="auto"/>
        <w:rPr>
          <w:sz w:val="24"/>
          <w:szCs w:val="24"/>
        </w:rPr>
      </w:pPr>
    </w:p>
    <w:p w14:paraId="7D558998" w14:textId="77777777" w:rsidR="005D04AD" w:rsidRPr="005D04AD" w:rsidRDefault="005D04AD" w:rsidP="005D04AD">
      <w:pPr>
        <w:pStyle w:val="ListParagraph"/>
        <w:numPr>
          <w:ilvl w:val="0"/>
          <w:numId w:val="22"/>
        </w:numPr>
        <w:spacing w:line="240" w:lineRule="auto"/>
        <w:rPr>
          <w:sz w:val="24"/>
          <w:szCs w:val="24"/>
        </w:rPr>
      </w:pPr>
      <w:r w:rsidRPr="005D04AD">
        <w:rPr>
          <w:sz w:val="24"/>
          <w:szCs w:val="24"/>
        </w:rPr>
        <w:t>Issaquah School District is in a Grievance process with para professionals because there was no COLA raises for them, the COLA raise was just for the teachers</w:t>
      </w:r>
    </w:p>
    <w:p w14:paraId="558C8887" w14:textId="014F2626" w:rsidR="005D04AD" w:rsidRPr="005D04AD" w:rsidRDefault="005D04AD" w:rsidP="005D04AD">
      <w:pPr>
        <w:pStyle w:val="ListParagraph"/>
        <w:numPr>
          <w:ilvl w:val="0"/>
          <w:numId w:val="22"/>
        </w:numPr>
        <w:spacing w:line="240" w:lineRule="auto"/>
        <w:rPr>
          <w:sz w:val="24"/>
          <w:szCs w:val="24"/>
        </w:rPr>
      </w:pPr>
      <w:r w:rsidRPr="005D04AD">
        <w:rPr>
          <w:sz w:val="24"/>
          <w:szCs w:val="24"/>
        </w:rPr>
        <w:t xml:space="preserve">The final </w:t>
      </w:r>
      <w:r>
        <w:rPr>
          <w:sz w:val="24"/>
          <w:szCs w:val="24"/>
        </w:rPr>
        <w:t>h</w:t>
      </w:r>
      <w:r w:rsidRPr="005D04AD">
        <w:rPr>
          <w:sz w:val="24"/>
          <w:szCs w:val="24"/>
        </w:rPr>
        <w:t>igh school schedule committee meeting was Tuesday, November 13th.  A decision should be made in January because the district wants to implement it next year.</w:t>
      </w:r>
    </w:p>
    <w:p w14:paraId="633FFD14" w14:textId="77777777" w:rsidR="005D04AD" w:rsidRDefault="005D04AD" w:rsidP="00C869E9">
      <w:pPr>
        <w:pStyle w:val="ListParagraph"/>
        <w:numPr>
          <w:ilvl w:val="0"/>
          <w:numId w:val="22"/>
        </w:numPr>
        <w:spacing w:after="0" w:line="240" w:lineRule="auto"/>
        <w:rPr>
          <w:sz w:val="24"/>
          <w:szCs w:val="24"/>
        </w:rPr>
      </w:pPr>
      <w:r w:rsidRPr="005D04AD">
        <w:rPr>
          <w:sz w:val="24"/>
          <w:szCs w:val="24"/>
        </w:rPr>
        <w:t>Superintendent Thiele fielded a question about the skyline lawsuit, and they are in the process of responding.</w:t>
      </w:r>
    </w:p>
    <w:p w14:paraId="6FF9D43F" w14:textId="7A9C8AA5" w:rsidR="00AF0C11" w:rsidRDefault="009E30F5" w:rsidP="00C869E9">
      <w:pPr>
        <w:pStyle w:val="ListParagraph"/>
        <w:numPr>
          <w:ilvl w:val="0"/>
          <w:numId w:val="22"/>
        </w:numPr>
        <w:spacing w:after="0" w:line="240" w:lineRule="auto"/>
        <w:rPr>
          <w:sz w:val="24"/>
          <w:szCs w:val="24"/>
        </w:rPr>
      </w:pPr>
      <w:r>
        <w:rPr>
          <w:sz w:val="24"/>
          <w:szCs w:val="24"/>
        </w:rPr>
        <w:t xml:space="preserve">The PCMS PTSA </w:t>
      </w:r>
      <w:r w:rsidR="000C2098">
        <w:rPr>
          <w:sz w:val="24"/>
          <w:szCs w:val="24"/>
        </w:rPr>
        <w:t>has completed</w:t>
      </w:r>
      <w:r>
        <w:rPr>
          <w:sz w:val="24"/>
          <w:szCs w:val="24"/>
        </w:rPr>
        <w:t xml:space="preserve"> its </w:t>
      </w:r>
      <w:r w:rsidR="00AF0C11" w:rsidRPr="005D04AD">
        <w:rPr>
          <w:sz w:val="24"/>
          <w:szCs w:val="24"/>
        </w:rPr>
        <w:t xml:space="preserve">Standards of Affiliation </w:t>
      </w:r>
      <w:r>
        <w:rPr>
          <w:sz w:val="24"/>
          <w:szCs w:val="24"/>
        </w:rPr>
        <w:t xml:space="preserve">checklist and we </w:t>
      </w:r>
      <w:proofErr w:type="gramStart"/>
      <w:r w:rsidR="000C2098">
        <w:rPr>
          <w:sz w:val="24"/>
          <w:szCs w:val="24"/>
        </w:rPr>
        <w:t>are in compliance with</w:t>
      </w:r>
      <w:proofErr w:type="gramEnd"/>
      <w:r w:rsidR="000C2098">
        <w:rPr>
          <w:sz w:val="24"/>
          <w:szCs w:val="24"/>
        </w:rPr>
        <w:t xml:space="preserve"> </w:t>
      </w:r>
      <w:r>
        <w:rPr>
          <w:sz w:val="24"/>
          <w:szCs w:val="24"/>
        </w:rPr>
        <w:t>the IRS, state Insurance and state PTA requirements</w:t>
      </w:r>
    </w:p>
    <w:p w14:paraId="5D74B852" w14:textId="0D4D085C" w:rsidR="009E30F5" w:rsidRDefault="009E30F5" w:rsidP="00C869E9">
      <w:pPr>
        <w:pStyle w:val="ListParagraph"/>
        <w:numPr>
          <w:ilvl w:val="0"/>
          <w:numId w:val="22"/>
        </w:numPr>
        <w:spacing w:after="0" w:line="240" w:lineRule="auto"/>
        <w:rPr>
          <w:sz w:val="24"/>
          <w:szCs w:val="24"/>
        </w:rPr>
      </w:pPr>
      <w:r>
        <w:rPr>
          <w:sz w:val="24"/>
          <w:szCs w:val="24"/>
        </w:rPr>
        <w:t>District has been spending the approximately $39 million of McCleary money</w:t>
      </w:r>
    </w:p>
    <w:p w14:paraId="7BD23FE7" w14:textId="76E324CD" w:rsidR="009E30F5" w:rsidRPr="005D04AD" w:rsidRDefault="009E30F5" w:rsidP="00C869E9">
      <w:pPr>
        <w:pStyle w:val="ListParagraph"/>
        <w:numPr>
          <w:ilvl w:val="0"/>
          <w:numId w:val="22"/>
        </w:numPr>
        <w:spacing w:after="0" w:line="240" w:lineRule="auto"/>
        <w:rPr>
          <w:sz w:val="24"/>
          <w:szCs w:val="24"/>
        </w:rPr>
      </w:pPr>
      <w:r>
        <w:rPr>
          <w:sz w:val="24"/>
          <w:szCs w:val="24"/>
        </w:rPr>
        <w:t>Golden Acorn Awards Committee is being formed now</w:t>
      </w:r>
    </w:p>
    <w:p w14:paraId="528CA92F" w14:textId="77777777" w:rsidR="00996892" w:rsidRPr="00581F9D" w:rsidRDefault="00996892" w:rsidP="000800E7">
      <w:pPr>
        <w:spacing w:after="0" w:line="240" w:lineRule="auto"/>
        <w:rPr>
          <w:sz w:val="24"/>
          <w:szCs w:val="24"/>
        </w:rPr>
      </w:pPr>
    </w:p>
    <w:p w14:paraId="79435E5E" w14:textId="28DCDE48" w:rsidR="0078685E" w:rsidRPr="00276A3F" w:rsidRDefault="0078685E" w:rsidP="00AF0C11">
      <w:pPr>
        <w:shd w:val="clear" w:color="auto" w:fill="FFFFFF"/>
        <w:spacing w:after="0" w:line="240" w:lineRule="auto"/>
        <w:rPr>
          <w:rFonts w:eastAsia="Times New Roman" w:cs="Arial"/>
          <w:b/>
          <w:color w:val="222222"/>
          <w:sz w:val="24"/>
          <w:szCs w:val="24"/>
        </w:rPr>
      </w:pPr>
      <w:r w:rsidRPr="00276A3F">
        <w:rPr>
          <w:rFonts w:eastAsia="Times New Roman" w:cs="Arial"/>
          <w:b/>
          <w:color w:val="222222"/>
          <w:sz w:val="24"/>
          <w:szCs w:val="24"/>
        </w:rPr>
        <w:t>Treasurer’s Report:</w:t>
      </w:r>
      <w:r w:rsidRPr="00276A3F">
        <w:rPr>
          <w:rFonts w:eastAsia="Times New Roman" w:cs="Arial"/>
          <w:b/>
          <w:color w:val="222222"/>
          <w:sz w:val="24"/>
          <w:szCs w:val="24"/>
        </w:rPr>
        <w:tab/>
      </w:r>
      <w:r w:rsidR="000E0610" w:rsidRPr="00276A3F">
        <w:rPr>
          <w:rFonts w:eastAsia="Times New Roman" w:cs="Arial"/>
          <w:b/>
          <w:color w:val="222222"/>
          <w:sz w:val="24"/>
          <w:szCs w:val="24"/>
        </w:rPr>
        <w:tab/>
      </w:r>
      <w:r w:rsidR="00BE229F" w:rsidRPr="00276A3F">
        <w:rPr>
          <w:rFonts w:eastAsia="Times New Roman" w:cs="Arial"/>
          <w:b/>
          <w:color w:val="222222"/>
          <w:sz w:val="24"/>
          <w:szCs w:val="24"/>
        </w:rPr>
        <w:tab/>
      </w:r>
      <w:r w:rsidR="00AF5A63" w:rsidRPr="00276A3F">
        <w:rPr>
          <w:rFonts w:eastAsia="Times New Roman" w:cs="Arial"/>
          <w:b/>
          <w:color w:val="222222"/>
          <w:sz w:val="24"/>
          <w:szCs w:val="24"/>
        </w:rPr>
        <w:tab/>
      </w:r>
      <w:r w:rsidR="00AF5A63" w:rsidRPr="00276A3F">
        <w:rPr>
          <w:rFonts w:eastAsia="Times New Roman" w:cs="Arial"/>
          <w:b/>
          <w:color w:val="222222"/>
          <w:sz w:val="24"/>
          <w:szCs w:val="24"/>
        </w:rPr>
        <w:tab/>
      </w:r>
      <w:r w:rsidR="002F4CD3" w:rsidRPr="00276A3F">
        <w:rPr>
          <w:rFonts w:eastAsia="Times New Roman" w:cs="Arial"/>
          <w:b/>
          <w:color w:val="222222"/>
          <w:sz w:val="24"/>
          <w:szCs w:val="24"/>
        </w:rPr>
        <w:t>Eloisa Tang</w:t>
      </w:r>
    </w:p>
    <w:p w14:paraId="63C3F67B" w14:textId="1092785F" w:rsidR="005D04AD" w:rsidRPr="005D04AD" w:rsidRDefault="005D04AD" w:rsidP="005D04AD">
      <w:pPr>
        <w:pStyle w:val="ListParagraph"/>
        <w:numPr>
          <w:ilvl w:val="0"/>
          <w:numId w:val="30"/>
        </w:numPr>
        <w:spacing w:line="240" w:lineRule="auto"/>
        <w:rPr>
          <w:sz w:val="24"/>
          <w:szCs w:val="24"/>
        </w:rPr>
      </w:pPr>
      <w:r w:rsidRPr="005D04AD">
        <w:rPr>
          <w:sz w:val="24"/>
          <w:szCs w:val="24"/>
        </w:rPr>
        <w:t>Income for last month was from membership</w:t>
      </w:r>
      <w:r w:rsidR="009E30F5">
        <w:rPr>
          <w:sz w:val="24"/>
          <w:szCs w:val="24"/>
        </w:rPr>
        <w:t>, donations and corporate matching. Expenses included yearly council fees, PTSA membership fees, donations and curriculum enrichment grants</w:t>
      </w:r>
      <w:r w:rsidRPr="005D04AD">
        <w:rPr>
          <w:sz w:val="24"/>
          <w:szCs w:val="24"/>
        </w:rPr>
        <w:t xml:space="preserve">.  </w:t>
      </w:r>
    </w:p>
    <w:p w14:paraId="28882460" w14:textId="05ED6EA2" w:rsidR="0078685E" w:rsidRPr="009E30F5" w:rsidRDefault="009E30F5" w:rsidP="00F06383">
      <w:pPr>
        <w:pStyle w:val="ListParagraph"/>
        <w:numPr>
          <w:ilvl w:val="0"/>
          <w:numId w:val="30"/>
        </w:numPr>
        <w:shd w:val="clear" w:color="auto" w:fill="FFFFFF"/>
        <w:spacing w:after="0" w:line="240" w:lineRule="auto"/>
        <w:rPr>
          <w:rFonts w:eastAsia="Times New Roman" w:cs="Arial"/>
          <w:color w:val="222222"/>
          <w:sz w:val="24"/>
          <w:szCs w:val="24"/>
        </w:rPr>
      </w:pPr>
      <w:r w:rsidRPr="009E30F5">
        <w:rPr>
          <w:sz w:val="24"/>
          <w:szCs w:val="24"/>
        </w:rPr>
        <w:t>Our PCMS PTSA annual tax return has been filed</w:t>
      </w:r>
    </w:p>
    <w:p w14:paraId="00BA0383" w14:textId="77777777" w:rsidR="009E30F5" w:rsidRPr="009E30F5" w:rsidRDefault="009E30F5" w:rsidP="009E30F5">
      <w:pPr>
        <w:shd w:val="clear" w:color="auto" w:fill="FFFFFF"/>
        <w:spacing w:after="0" w:line="240" w:lineRule="auto"/>
        <w:rPr>
          <w:rFonts w:eastAsia="Times New Roman" w:cs="Arial"/>
          <w:color w:val="222222"/>
          <w:sz w:val="24"/>
          <w:szCs w:val="24"/>
        </w:rPr>
      </w:pPr>
    </w:p>
    <w:p w14:paraId="4F9B0028" w14:textId="3FF66EB4" w:rsidR="00276A3F" w:rsidRDefault="0078685E" w:rsidP="00276A3F">
      <w:pPr>
        <w:shd w:val="clear" w:color="auto" w:fill="FFFFFF"/>
        <w:spacing w:after="0" w:line="240" w:lineRule="auto"/>
        <w:rPr>
          <w:rFonts w:eastAsia="Times New Roman" w:cs="Times New Roman"/>
          <w:b/>
          <w:color w:val="222222"/>
          <w:sz w:val="24"/>
          <w:szCs w:val="24"/>
        </w:rPr>
      </w:pPr>
      <w:r w:rsidRPr="00276A3F">
        <w:rPr>
          <w:rFonts w:eastAsia="Times New Roman" w:cs="Times New Roman"/>
          <w:b/>
          <w:color w:val="222222"/>
          <w:sz w:val="24"/>
          <w:szCs w:val="24"/>
        </w:rPr>
        <w:t>Membership:</w:t>
      </w:r>
      <w:r w:rsidR="000E0610" w:rsidRPr="00276A3F">
        <w:rPr>
          <w:rFonts w:eastAsia="Times New Roman" w:cs="Times New Roman"/>
          <w:b/>
          <w:color w:val="222222"/>
          <w:sz w:val="24"/>
          <w:szCs w:val="24"/>
        </w:rPr>
        <w:tab/>
      </w:r>
      <w:r w:rsidR="000E0610" w:rsidRPr="00276A3F">
        <w:rPr>
          <w:rFonts w:eastAsia="Times New Roman" w:cs="Times New Roman"/>
          <w:b/>
          <w:color w:val="222222"/>
          <w:sz w:val="24"/>
          <w:szCs w:val="24"/>
        </w:rPr>
        <w:tab/>
      </w:r>
      <w:r w:rsidR="000E0610" w:rsidRPr="00276A3F">
        <w:rPr>
          <w:rFonts w:eastAsia="Times New Roman" w:cs="Times New Roman"/>
          <w:b/>
          <w:color w:val="222222"/>
          <w:sz w:val="24"/>
          <w:szCs w:val="24"/>
        </w:rPr>
        <w:tab/>
      </w:r>
      <w:r w:rsidR="00BE229F" w:rsidRPr="00276A3F">
        <w:rPr>
          <w:rFonts w:eastAsia="Times New Roman" w:cs="Times New Roman"/>
          <w:b/>
          <w:color w:val="222222"/>
          <w:sz w:val="24"/>
          <w:szCs w:val="24"/>
        </w:rPr>
        <w:tab/>
      </w:r>
      <w:r w:rsidR="00AF5A63" w:rsidRPr="00276A3F">
        <w:rPr>
          <w:rFonts w:eastAsia="Times New Roman" w:cs="Times New Roman"/>
          <w:b/>
          <w:color w:val="222222"/>
          <w:sz w:val="24"/>
          <w:szCs w:val="24"/>
        </w:rPr>
        <w:tab/>
      </w:r>
      <w:r w:rsidR="00AF5A63" w:rsidRPr="00276A3F">
        <w:rPr>
          <w:rFonts w:eastAsia="Times New Roman" w:cs="Times New Roman"/>
          <w:b/>
          <w:color w:val="222222"/>
          <w:sz w:val="24"/>
          <w:szCs w:val="24"/>
        </w:rPr>
        <w:tab/>
      </w:r>
      <w:r w:rsidR="00AF0C11" w:rsidRPr="00276A3F">
        <w:rPr>
          <w:rFonts w:eastAsia="Times New Roman" w:cs="Times New Roman"/>
          <w:b/>
          <w:color w:val="222222"/>
          <w:sz w:val="24"/>
          <w:szCs w:val="24"/>
        </w:rPr>
        <w:t>Alisa George</w:t>
      </w:r>
      <w:r w:rsidR="009E30F5">
        <w:rPr>
          <w:rFonts w:eastAsia="Times New Roman" w:cs="Times New Roman"/>
          <w:b/>
          <w:color w:val="222222"/>
          <w:sz w:val="24"/>
          <w:szCs w:val="24"/>
        </w:rPr>
        <w:t xml:space="preserve"> for Lisa Chamberlain</w:t>
      </w:r>
    </w:p>
    <w:p w14:paraId="74D20260" w14:textId="3578C709" w:rsidR="00276A3F" w:rsidRPr="009E30F5" w:rsidRDefault="00276A3F" w:rsidP="00276A3F">
      <w:pPr>
        <w:pStyle w:val="ListParagraph"/>
        <w:numPr>
          <w:ilvl w:val="0"/>
          <w:numId w:val="31"/>
        </w:numPr>
        <w:shd w:val="clear" w:color="auto" w:fill="FFFFFF"/>
        <w:spacing w:after="0" w:line="240" w:lineRule="auto"/>
        <w:rPr>
          <w:rFonts w:eastAsia="Times New Roman" w:cs="Times New Roman"/>
          <w:b/>
          <w:color w:val="222222"/>
          <w:sz w:val="24"/>
          <w:szCs w:val="24"/>
        </w:rPr>
      </w:pPr>
      <w:r>
        <w:rPr>
          <w:sz w:val="24"/>
          <w:szCs w:val="24"/>
        </w:rPr>
        <w:t>PCMS PTSA</w:t>
      </w:r>
      <w:r w:rsidRPr="00276A3F">
        <w:rPr>
          <w:sz w:val="24"/>
          <w:szCs w:val="24"/>
        </w:rPr>
        <w:t xml:space="preserve"> membership is up to 723, </w:t>
      </w:r>
      <w:r w:rsidR="009E30F5">
        <w:rPr>
          <w:sz w:val="24"/>
          <w:szCs w:val="24"/>
        </w:rPr>
        <w:t xml:space="preserve">for a 72% membership percentage (PCMS has 1010 student’s). This </w:t>
      </w:r>
      <w:r w:rsidR="000C2098">
        <w:rPr>
          <w:sz w:val="24"/>
          <w:szCs w:val="24"/>
        </w:rPr>
        <w:t xml:space="preserve">is </w:t>
      </w:r>
      <w:r w:rsidR="000C2098" w:rsidRPr="00276A3F">
        <w:rPr>
          <w:sz w:val="24"/>
          <w:szCs w:val="24"/>
        </w:rPr>
        <w:t>comparatively</w:t>
      </w:r>
      <w:r w:rsidRPr="00276A3F">
        <w:rPr>
          <w:sz w:val="24"/>
          <w:szCs w:val="24"/>
        </w:rPr>
        <w:t xml:space="preserve"> </w:t>
      </w:r>
      <w:r w:rsidR="009E30F5">
        <w:rPr>
          <w:sz w:val="24"/>
          <w:szCs w:val="24"/>
        </w:rPr>
        <w:t xml:space="preserve">good compared </w:t>
      </w:r>
      <w:r w:rsidRPr="00276A3F">
        <w:rPr>
          <w:sz w:val="24"/>
          <w:szCs w:val="24"/>
        </w:rPr>
        <w:t xml:space="preserve">to other schools in and around our district.  </w:t>
      </w:r>
    </w:p>
    <w:p w14:paraId="3A5B576F" w14:textId="544CE936" w:rsidR="009E30F5" w:rsidRPr="009E30F5" w:rsidRDefault="009E30F5" w:rsidP="00276A3F">
      <w:pPr>
        <w:pStyle w:val="ListParagraph"/>
        <w:numPr>
          <w:ilvl w:val="0"/>
          <w:numId w:val="31"/>
        </w:numPr>
        <w:shd w:val="clear" w:color="auto" w:fill="FFFFFF"/>
        <w:spacing w:after="0" w:line="240" w:lineRule="auto"/>
        <w:rPr>
          <w:rFonts w:eastAsia="Times New Roman" w:cs="Times New Roman"/>
          <w:color w:val="222222"/>
          <w:sz w:val="24"/>
          <w:szCs w:val="24"/>
        </w:rPr>
      </w:pPr>
      <w:r w:rsidRPr="009E30F5">
        <w:rPr>
          <w:rFonts w:eastAsia="Times New Roman" w:cs="Times New Roman"/>
          <w:color w:val="222222"/>
          <w:sz w:val="24"/>
          <w:szCs w:val="24"/>
        </w:rPr>
        <w:t>The Online Student Directory has been updated and any PTSA member may access it</w:t>
      </w:r>
    </w:p>
    <w:p w14:paraId="2F2436CA" w14:textId="09DA73F9" w:rsidR="009E30F5" w:rsidRPr="00276A3F" w:rsidRDefault="009E30F5" w:rsidP="009E30F5">
      <w:pPr>
        <w:pStyle w:val="ListParagraph"/>
        <w:shd w:val="clear" w:color="auto" w:fill="FFFFFF"/>
        <w:spacing w:after="0" w:line="240" w:lineRule="auto"/>
        <w:rPr>
          <w:rFonts w:eastAsia="Times New Roman" w:cs="Times New Roman"/>
          <w:b/>
          <w:color w:val="222222"/>
          <w:sz w:val="24"/>
          <w:szCs w:val="24"/>
        </w:rPr>
      </w:pPr>
    </w:p>
    <w:p w14:paraId="2C28ACFA" w14:textId="77777777" w:rsidR="008D3469" w:rsidRDefault="00393250" w:rsidP="00AF0C11">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t>Director and Programs Reports</w:t>
      </w:r>
    </w:p>
    <w:p w14:paraId="550CE25D" w14:textId="2AF5A0DB" w:rsidR="0078685E" w:rsidRPr="00276A3F" w:rsidRDefault="000E0610" w:rsidP="00AF0C11">
      <w:pPr>
        <w:shd w:val="clear" w:color="auto" w:fill="FFFFFF"/>
        <w:spacing w:after="0" w:line="240" w:lineRule="auto"/>
        <w:rPr>
          <w:rFonts w:eastAsia="Times New Roman" w:cs="Times New Roman"/>
          <w:b/>
          <w:color w:val="222222"/>
          <w:sz w:val="24"/>
          <w:szCs w:val="24"/>
        </w:rPr>
      </w:pPr>
      <w:r w:rsidRPr="00276A3F">
        <w:rPr>
          <w:rFonts w:eastAsia="Times New Roman" w:cs="Times New Roman"/>
          <w:b/>
          <w:color w:val="222222"/>
          <w:sz w:val="24"/>
          <w:szCs w:val="24"/>
        </w:rPr>
        <w:tab/>
      </w:r>
      <w:r w:rsidRPr="00276A3F">
        <w:rPr>
          <w:rFonts w:eastAsia="Times New Roman" w:cs="Times New Roman"/>
          <w:b/>
          <w:color w:val="222222"/>
          <w:sz w:val="24"/>
          <w:szCs w:val="24"/>
        </w:rPr>
        <w:tab/>
      </w:r>
      <w:r w:rsidRPr="00276A3F">
        <w:rPr>
          <w:rFonts w:eastAsia="Times New Roman" w:cs="Times New Roman"/>
          <w:b/>
          <w:color w:val="222222"/>
          <w:sz w:val="24"/>
          <w:szCs w:val="24"/>
        </w:rPr>
        <w:tab/>
      </w:r>
      <w:r w:rsidR="00BE229F" w:rsidRPr="00276A3F">
        <w:rPr>
          <w:rFonts w:eastAsia="Times New Roman" w:cs="Times New Roman"/>
          <w:b/>
          <w:color w:val="222222"/>
          <w:sz w:val="24"/>
          <w:szCs w:val="24"/>
        </w:rPr>
        <w:tab/>
      </w:r>
      <w:r w:rsidR="00AF5A63" w:rsidRPr="00276A3F">
        <w:rPr>
          <w:rFonts w:eastAsia="Times New Roman" w:cs="Times New Roman"/>
          <w:b/>
          <w:color w:val="222222"/>
          <w:sz w:val="24"/>
          <w:szCs w:val="24"/>
        </w:rPr>
        <w:tab/>
      </w:r>
      <w:r w:rsidR="00AF5A63" w:rsidRPr="00276A3F">
        <w:rPr>
          <w:rFonts w:eastAsia="Times New Roman" w:cs="Times New Roman"/>
          <w:b/>
          <w:color w:val="222222"/>
          <w:sz w:val="24"/>
          <w:szCs w:val="24"/>
        </w:rPr>
        <w:tab/>
      </w:r>
    </w:p>
    <w:p w14:paraId="0FF7EFEC" w14:textId="36D2EF29" w:rsidR="008D3469" w:rsidRPr="008D3469" w:rsidRDefault="008D3469" w:rsidP="008D3469">
      <w:pPr>
        <w:rPr>
          <w:rFonts w:eastAsia="Times New Roman" w:cs="Times New Roman"/>
          <w:b/>
          <w:color w:val="222222"/>
          <w:sz w:val="24"/>
          <w:szCs w:val="24"/>
        </w:rPr>
      </w:pPr>
      <w:r w:rsidRPr="008D3469">
        <w:rPr>
          <w:rFonts w:eastAsia="Times New Roman" w:cs="Times New Roman"/>
          <w:b/>
          <w:color w:val="222222"/>
          <w:sz w:val="24"/>
          <w:szCs w:val="24"/>
        </w:rPr>
        <w:t>Reflections:</w:t>
      </w:r>
      <w:r w:rsidRPr="008D3469">
        <w:rPr>
          <w:rFonts w:eastAsia="Times New Roman" w:cs="Times New Roman"/>
          <w:b/>
          <w:color w:val="222222"/>
          <w:sz w:val="24"/>
          <w:szCs w:val="24"/>
        </w:rPr>
        <w:tab/>
      </w:r>
      <w:r w:rsidRPr="008D3469">
        <w:rPr>
          <w:rFonts w:eastAsia="Times New Roman" w:cs="Times New Roman"/>
          <w:b/>
          <w:color w:val="222222"/>
          <w:sz w:val="24"/>
          <w:szCs w:val="24"/>
        </w:rPr>
        <w:tab/>
      </w:r>
      <w:r w:rsidRPr="008D3469">
        <w:rPr>
          <w:rFonts w:eastAsia="Times New Roman" w:cs="Times New Roman"/>
          <w:b/>
          <w:color w:val="222222"/>
          <w:sz w:val="24"/>
          <w:szCs w:val="24"/>
        </w:rPr>
        <w:tab/>
      </w:r>
      <w:r w:rsidRPr="008D3469">
        <w:rPr>
          <w:rFonts w:eastAsia="Times New Roman" w:cs="Times New Roman"/>
          <w:b/>
          <w:color w:val="222222"/>
          <w:sz w:val="24"/>
          <w:szCs w:val="24"/>
        </w:rPr>
        <w:tab/>
      </w:r>
      <w:r w:rsidRPr="008D3469">
        <w:rPr>
          <w:rFonts w:eastAsia="Times New Roman" w:cs="Times New Roman"/>
          <w:b/>
          <w:color w:val="222222"/>
          <w:sz w:val="24"/>
          <w:szCs w:val="24"/>
        </w:rPr>
        <w:tab/>
      </w:r>
      <w:r w:rsidRPr="008D3469">
        <w:rPr>
          <w:rFonts w:eastAsia="Times New Roman" w:cs="Times New Roman"/>
          <w:b/>
          <w:color w:val="222222"/>
          <w:sz w:val="24"/>
          <w:szCs w:val="24"/>
        </w:rPr>
        <w:tab/>
        <w:t>Alisa George for Angela Bizzarri</w:t>
      </w:r>
    </w:p>
    <w:p w14:paraId="3DBBE19F" w14:textId="26439646" w:rsidR="008D3469" w:rsidRPr="008D3469" w:rsidRDefault="008D3469" w:rsidP="008D3469">
      <w:pPr>
        <w:pStyle w:val="ListParagraph"/>
        <w:numPr>
          <w:ilvl w:val="0"/>
          <w:numId w:val="34"/>
        </w:numPr>
        <w:rPr>
          <w:rFonts w:eastAsia="Times New Roman" w:cs="Times New Roman"/>
          <w:color w:val="222222"/>
          <w:sz w:val="24"/>
          <w:szCs w:val="24"/>
        </w:rPr>
      </w:pPr>
      <w:r w:rsidRPr="008D3469">
        <w:rPr>
          <w:rFonts w:eastAsia="Times New Roman" w:cs="Times New Roman"/>
          <w:color w:val="222222"/>
          <w:sz w:val="24"/>
          <w:szCs w:val="24"/>
        </w:rPr>
        <w:t>There were 15 PCMS student entries: 7 visual arts, 4 literature, 2 music composition, and 1 photography.  There will be 12 finalists that move on to the District finals.  Council reception will be January 15, 2019, from 6:30-8:00pm.</w:t>
      </w:r>
    </w:p>
    <w:p w14:paraId="4422D74F" w14:textId="4DD6F2E6" w:rsidR="008D3469" w:rsidRDefault="008D3469" w:rsidP="00AF0C11">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lastRenderedPageBreak/>
        <w:t>Holiday Gift Barn</w:t>
      </w:r>
      <w:r>
        <w:rPr>
          <w:rFonts w:eastAsia="Times New Roman" w:cs="Times New Roman"/>
          <w:b/>
          <w:color w:val="222222"/>
          <w:sz w:val="24"/>
          <w:szCs w:val="24"/>
        </w:rPr>
        <w:tab/>
      </w:r>
      <w:r>
        <w:rPr>
          <w:rFonts w:eastAsia="Times New Roman" w:cs="Times New Roman"/>
          <w:b/>
          <w:color w:val="222222"/>
          <w:sz w:val="24"/>
          <w:szCs w:val="24"/>
        </w:rPr>
        <w:tab/>
      </w:r>
      <w:r>
        <w:rPr>
          <w:rFonts w:eastAsia="Times New Roman" w:cs="Times New Roman"/>
          <w:b/>
          <w:color w:val="222222"/>
          <w:sz w:val="24"/>
          <w:szCs w:val="24"/>
        </w:rPr>
        <w:tab/>
      </w:r>
      <w:r>
        <w:rPr>
          <w:rFonts w:eastAsia="Times New Roman" w:cs="Times New Roman"/>
          <w:b/>
          <w:color w:val="222222"/>
          <w:sz w:val="24"/>
          <w:szCs w:val="24"/>
        </w:rPr>
        <w:tab/>
      </w:r>
      <w:r>
        <w:rPr>
          <w:rFonts w:eastAsia="Times New Roman" w:cs="Times New Roman"/>
          <w:b/>
          <w:color w:val="222222"/>
          <w:sz w:val="24"/>
          <w:szCs w:val="24"/>
        </w:rPr>
        <w:tab/>
        <w:t>Alisa George for Tracie Kinsley</w:t>
      </w:r>
    </w:p>
    <w:p w14:paraId="4A31382C" w14:textId="77777777" w:rsidR="008D3469" w:rsidRDefault="008D3469" w:rsidP="00AF0C11">
      <w:pPr>
        <w:shd w:val="clear" w:color="auto" w:fill="FFFFFF"/>
        <w:spacing w:after="0" w:line="240" w:lineRule="auto"/>
        <w:rPr>
          <w:rFonts w:eastAsia="Times New Roman" w:cs="Times New Roman"/>
          <w:b/>
          <w:color w:val="222222"/>
          <w:sz w:val="24"/>
          <w:szCs w:val="24"/>
        </w:rPr>
      </w:pPr>
    </w:p>
    <w:p w14:paraId="69FD15D6" w14:textId="446B08AB" w:rsidR="008D3469" w:rsidRPr="008D3469" w:rsidRDefault="008D3469" w:rsidP="008D3469">
      <w:pPr>
        <w:pStyle w:val="ListParagraph"/>
        <w:numPr>
          <w:ilvl w:val="0"/>
          <w:numId w:val="34"/>
        </w:numPr>
        <w:shd w:val="clear" w:color="auto" w:fill="FFFFFF"/>
        <w:spacing w:after="0" w:line="240" w:lineRule="auto"/>
        <w:rPr>
          <w:rFonts w:eastAsia="Times New Roman" w:cs="Times New Roman"/>
          <w:color w:val="222222"/>
          <w:sz w:val="24"/>
          <w:szCs w:val="24"/>
        </w:rPr>
      </w:pPr>
      <w:r w:rsidRPr="008D3469">
        <w:rPr>
          <w:rFonts w:eastAsia="Times New Roman" w:cs="Times New Roman"/>
          <w:color w:val="222222"/>
          <w:sz w:val="24"/>
          <w:szCs w:val="24"/>
        </w:rPr>
        <w:t xml:space="preserve">Tracie Kinsley has agreed to be the chair for the </w:t>
      </w:r>
      <w:r w:rsidR="000C2098" w:rsidRPr="008D3469">
        <w:rPr>
          <w:rFonts w:eastAsia="Times New Roman" w:cs="Times New Roman"/>
          <w:color w:val="222222"/>
          <w:sz w:val="24"/>
          <w:szCs w:val="24"/>
        </w:rPr>
        <w:t>Holiday</w:t>
      </w:r>
      <w:r w:rsidRPr="008D3469">
        <w:rPr>
          <w:rFonts w:eastAsia="Times New Roman" w:cs="Times New Roman"/>
          <w:color w:val="222222"/>
          <w:sz w:val="24"/>
          <w:szCs w:val="24"/>
        </w:rPr>
        <w:t xml:space="preserve"> Gift Barn this year.  Drop off days will be announced </w:t>
      </w:r>
      <w:r w:rsidR="000C2098" w:rsidRPr="008D3469">
        <w:rPr>
          <w:rFonts w:eastAsia="Times New Roman" w:cs="Times New Roman"/>
          <w:color w:val="222222"/>
          <w:sz w:val="24"/>
          <w:szCs w:val="24"/>
        </w:rPr>
        <w:t>soon,</w:t>
      </w:r>
      <w:r w:rsidRPr="008D3469">
        <w:rPr>
          <w:rFonts w:eastAsia="Times New Roman" w:cs="Times New Roman"/>
          <w:color w:val="222222"/>
          <w:sz w:val="24"/>
          <w:szCs w:val="24"/>
        </w:rPr>
        <w:t xml:space="preserve"> and gifts will be delivered to Pickering Barn on December 3&amp;4</w:t>
      </w:r>
      <w:r w:rsidRPr="008D3469">
        <w:rPr>
          <w:rFonts w:eastAsia="Times New Roman" w:cs="Times New Roman"/>
          <w:color w:val="222222"/>
          <w:sz w:val="24"/>
          <w:szCs w:val="24"/>
          <w:vertAlign w:val="superscript"/>
        </w:rPr>
        <w:t>th</w:t>
      </w:r>
      <w:r w:rsidRPr="008D3469">
        <w:rPr>
          <w:rFonts w:eastAsia="Times New Roman" w:cs="Times New Roman"/>
          <w:color w:val="222222"/>
          <w:sz w:val="24"/>
          <w:szCs w:val="24"/>
        </w:rPr>
        <w:t>.  The greatest needs are for kids from 9-18 years of age</w:t>
      </w:r>
    </w:p>
    <w:p w14:paraId="19B3FC65" w14:textId="77777777" w:rsidR="008D3469" w:rsidRDefault="008D3469" w:rsidP="00AF0C11">
      <w:pPr>
        <w:shd w:val="clear" w:color="auto" w:fill="FFFFFF"/>
        <w:spacing w:after="0" w:line="240" w:lineRule="auto"/>
        <w:rPr>
          <w:rFonts w:eastAsia="Times New Roman" w:cs="Times New Roman"/>
          <w:b/>
          <w:color w:val="222222"/>
          <w:sz w:val="24"/>
          <w:szCs w:val="24"/>
        </w:rPr>
      </w:pPr>
    </w:p>
    <w:p w14:paraId="51E71A09" w14:textId="77777777" w:rsidR="008D3469" w:rsidRDefault="008D3469" w:rsidP="00AF0C11">
      <w:pPr>
        <w:shd w:val="clear" w:color="auto" w:fill="FFFFFF"/>
        <w:spacing w:after="0" w:line="240" w:lineRule="auto"/>
        <w:rPr>
          <w:rFonts w:eastAsia="Times New Roman" w:cs="Times New Roman"/>
          <w:b/>
          <w:color w:val="222222"/>
          <w:sz w:val="24"/>
          <w:szCs w:val="24"/>
        </w:rPr>
      </w:pPr>
    </w:p>
    <w:p w14:paraId="55C721A2" w14:textId="3B694E21" w:rsidR="0078685E" w:rsidRPr="00276A3F" w:rsidRDefault="0078685E" w:rsidP="00AF0C11">
      <w:pPr>
        <w:shd w:val="clear" w:color="auto" w:fill="FFFFFF"/>
        <w:spacing w:after="0" w:line="240" w:lineRule="auto"/>
        <w:rPr>
          <w:rFonts w:eastAsia="Times New Roman" w:cs="Times New Roman"/>
          <w:b/>
          <w:color w:val="222222"/>
          <w:sz w:val="24"/>
          <w:szCs w:val="24"/>
        </w:rPr>
      </w:pPr>
      <w:r w:rsidRPr="00276A3F">
        <w:rPr>
          <w:rFonts w:eastAsia="Times New Roman" w:cs="Times New Roman"/>
          <w:b/>
          <w:color w:val="222222"/>
          <w:sz w:val="24"/>
          <w:szCs w:val="24"/>
        </w:rPr>
        <w:t>ASB/Lynx Life:</w:t>
      </w:r>
      <w:r w:rsidR="000E0610" w:rsidRPr="00276A3F">
        <w:rPr>
          <w:rFonts w:eastAsia="Times New Roman" w:cs="Times New Roman"/>
          <w:b/>
          <w:color w:val="222222"/>
          <w:sz w:val="24"/>
          <w:szCs w:val="24"/>
        </w:rPr>
        <w:tab/>
      </w:r>
      <w:r w:rsidR="000E0610" w:rsidRPr="00276A3F">
        <w:rPr>
          <w:rFonts w:eastAsia="Times New Roman" w:cs="Times New Roman"/>
          <w:b/>
          <w:color w:val="222222"/>
          <w:sz w:val="24"/>
          <w:szCs w:val="24"/>
        </w:rPr>
        <w:tab/>
      </w:r>
      <w:r w:rsidR="000E0610" w:rsidRPr="00276A3F">
        <w:rPr>
          <w:rFonts w:eastAsia="Times New Roman" w:cs="Times New Roman"/>
          <w:b/>
          <w:color w:val="222222"/>
          <w:sz w:val="24"/>
          <w:szCs w:val="24"/>
        </w:rPr>
        <w:tab/>
      </w:r>
      <w:r w:rsidR="00BE229F" w:rsidRPr="00276A3F">
        <w:rPr>
          <w:rFonts w:eastAsia="Times New Roman" w:cs="Times New Roman"/>
          <w:b/>
          <w:color w:val="222222"/>
          <w:sz w:val="24"/>
          <w:szCs w:val="24"/>
        </w:rPr>
        <w:tab/>
      </w:r>
      <w:r w:rsidR="00AF5A63" w:rsidRPr="00276A3F">
        <w:rPr>
          <w:rFonts w:eastAsia="Times New Roman" w:cs="Times New Roman"/>
          <w:b/>
          <w:color w:val="222222"/>
          <w:sz w:val="24"/>
          <w:szCs w:val="24"/>
        </w:rPr>
        <w:tab/>
      </w:r>
      <w:r w:rsidR="00AF5A63" w:rsidRPr="00276A3F">
        <w:rPr>
          <w:rFonts w:eastAsia="Times New Roman" w:cs="Times New Roman"/>
          <w:b/>
          <w:color w:val="222222"/>
          <w:sz w:val="24"/>
          <w:szCs w:val="24"/>
        </w:rPr>
        <w:tab/>
      </w:r>
      <w:r w:rsidR="002F4CD3" w:rsidRPr="00276A3F">
        <w:rPr>
          <w:rFonts w:eastAsia="Times New Roman" w:cs="Times New Roman"/>
          <w:b/>
          <w:color w:val="222222"/>
          <w:sz w:val="24"/>
          <w:szCs w:val="24"/>
        </w:rPr>
        <w:t>Natasha De Los Reyes</w:t>
      </w:r>
      <w:r w:rsidR="00276A3F" w:rsidRPr="00276A3F">
        <w:rPr>
          <w:rFonts w:eastAsia="Times New Roman" w:cs="Times New Roman"/>
          <w:b/>
          <w:color w:val="222222"/>
          <w:sz w:val="24"/>
          <w:szCs w:val="24"/>
        </w:rPr>
        <w:t xml:space="preserve"> </w:t>
      </w:r>
    </w:p>
    <w:p w14:paraId="6722BFCA" w14:textId="3ECDE442" w:rsidR="00276A3F" w:rsidRPr="00276A3F" w:rsidRDefault="00276A3F" w:rsidP="00276A3F">
      <w:pPr>
        <w:pStyle w:val="ListParagraph"/>
        <w:numPr>
          <w:ilvl w:val="0"/>
          <w:numId w:val="31"/>
        </w:numPr>
        <w:spacing w:line="240" w:lineRule="auto"/>
        <w:jc w:val="both"/>
        <w:rPr>
          <w:sz w:val="24"/>
          <w:szCs w:val="24"/>
        </w:rPr>
      </w:pPr>
      <w:r w:rsidRPr="00276A3F">
        <w:rPr>
          <w:sz w:val="24"/>
          <w:szCs w:val="24"/>
        </w:rPr>
        <w:t>ASB is hoping to start Cascade Corner January 4</w:t>
      </w:r>
      <w:r w:rsidRPr="00276A3F">
        <w:rPr>
          <w:sz w:val="24"/>
          <w:szCs w:val="24"/>
          <w:vertAlign w:val="superscript"/>
        </w:rPr>
        <w:t>th</w:t>
      </w:r>
    </w:p>
    <w:p w14:paraId="2DBAFD45" w14:textId="015B7100" w:rsidR="008D3469" w:rsidRDefault="008D3469" w:rsidP="008D3469">
      <w:pPr>
        <w:pStyle w:val="ListParagraph"/>
        <w:numPr>
          <w:ilvl w:val="0"/>
          <w:numId w:val="31"/>
        </w:numPr>
        <w:spacing w:line="240" w:lineRule="auto"/>
        <w:jc w:val="both"/>
        <w:rPr>
          <w:sz w:val="24"/>
          <w:szCs w:val="24"/>
        </w:rPr>
      </w:pPr>
      <w:r>
        <w:rPr>
          <w:sz w:val="24"/>
          <w:szCs w:val="24"/>
        </w:rPr>
        <w:t>Popcorn/Cookie Dough Fundraiser had 15 volunteers that collected order forms, counted and recorded money from orders</w:t>
      </w:r>
    </w:p>
    <w:p w14:paraId="2C0ACB6B" w14:textId="46C37569" w:rsidR="008D3469" w:rsidRPr="008D3469" w:rsidRDefault="008D3469" w:rsidP="008D3469">
      <w:pPr>
        <w:pStyle w:val="ListParagraph"/>
        <w:numPr>
          <w:ilvl w:val="0"/>
          <w:numId w:val="31"/>
        </w:numPr>
        <w:spacing w:line="240" w:lineRule="auto"/>
        <w:jc w:val="both"/>
        <w:rPr>
          <w:sz w:val="24"/>
          <w:szCs w:val="24"/>
        </w:rPr>
      </w:pPr>
      <w:r>
        <w:rPr>
          <w:sz w:val="24"/>
          <w:szCs w:val="24"/>
        </w:rPr>
        <w:t>There 50 parent volunteers and donors that provided chips, granola bars, rice Krispy treats and cookies</w:t>
      </w:r>
    </w:p>
    <w:p w14:paraId="53621E84" w14:textId="77777777" w:rsidR="0078685E" w:rsidRPr="00276A3F" w:rsidRDefault="0078685E" w:rsidP="00276A3F">
      <w:pPr>
        <w:rPr>
          <w:rFonts w:eastAsia="Times New Roman" w:cs="Times New Roman"/>
          <w:color w:val="222222"/>
          <w:sz w:val="24"/>
          <w:szCs w:val="24"/>
        </w:rPr>
      </w:pPr>
    </w:p>
    <w:p w14:paraId="58B24DD6" w14:textId="757503CE" w:rsidR="0078685E" w:rsidRPr="00276A3F" w:rsidRDefault="0078685E" w:rsidP="00AF0C11">
      <w:pPr>
        <w:shd w:val="clear" w:color="auto" w:fill="FFFFFF"/>
        <w:spacing w:after="0" w:line="240" w:lineRule="auto"/>
        <w:rPr>
          <w:rFonts w:eastAsia="Times New Roman" w:cs="Times New Roman"/>
          <w:b/>
          <w:color w:val="222222"/>
          <w:sz w:val="24"/>
          <w:szCs w:val="24"/>
        </w:rPr>
      </w:pPr>
      <w:r w:rsidRPr="00276A3F">
        <w:rPr>
          <w:rFonts w:eastAsia="Times New Roman" w:cs="Times New Roman"/>
          <w:b/>
          <w:color w:val="222222"/>
          <w:sz w:val="24"/>
          <w:szCs w:val="24"/>
        </w:rPr>
        <w:t>Outreach:</w:t>
      </w:r>
      <w:r w:rsidR="000E0610" w:rsidRPr="00276A3F">
        <w:rPr>
          <w:rFonts w:eastAsia="Times New Roman" w:cs="Times New Roman"/>
          <w:b/>
          <w:color w:val="222222"/>
          <w:sz w:val="24"/>
          <w:szCs w:val="24"/>
        </w:rPr>
        <w:tab/>
      </w:r>
      <w:r w:rsidR="000E0610" w:rsidRPr="00276A3F">
        <w:rPr>
          <w:rFonts w:eastAsia="Times New Roman" w:cs="Times New Roman"/>
          <w:b/>
          <w:color w:val="222222"/>
          <w:sz w:val="24"/>
          <w:szCs w:val="24"/>
        </w:rPr>
        <w:tab/>
      </w:r>
      <w:r w:rsidR="000E0610" w:rsidRPr="00276A3F">
        <w:rPr>
          <w:rFonts w:eastAsia="Times New Roman" w:cs="Times New Roman"/>
          <w:b/>
          <w:color w:val="222222"/>
          <w:sz w:val="24"/>
          <w:szCs w:val="24"/>
        </w:rPr>
        <w:tab/>
      </w:r>
      <w:r w:rsidR="00BE229F" w:rsidRPr="00276A3F">
        <w:rPr>
          <w:rFonts w:eastAsia="Times New Roman" w:cs="Times New Roman"/>
          <w:b/>
          <w:color w:val="222222"/>
          <w:sz w:val="24"/>
          <w:szCs w:val="24"/>
        </w:rPr>
        <w:tab/>
      </w:r>
      <w:r w:rsidR="00AF5A63" w:rsidRPr="00276A3F">
        <w:rPr>
          <w:rFonts w:eastAsia="Times New Roman" w:cs="Times New Roman"/>
          <w:b/>
          <w:color w:val="222222"/>
          <w:sz w:val="24"/>
          <w:szCs w:val="24"/>
        </w:rPr>
        <w:tab/>
      </w:r>
      <w:r w:rsidR="00AF5A63" w:rsidRPr="00276A3F">
        <w:rPr>
          <w:rFonts w:eastAsia="Times New Roman" w:cs="Times New Roman"/>
          <w:b/>
          <w:color w:val="222222"/>
          <w:sz w:val="24"/>
          <w:szCs w:val="24"/>
        </w:rPr>
        <w:tab/>
      </w:r>
      <w:r w:rsidR="002F4CD3" w:rsidRPr="00276A3F">
        <w:rPr>
          <w:rFonts w:eastAsia="Times New Roman" w:cs="Times New Roman"/>
          <w:b/>
          <w:color w:val="222222"/>
          <w:sz w:val="24"/>
          <w:szCs w:val="24"/>
        </w:rPr>
        <w:t>Tracy Drake</w:t>
      </w:r>
    </w:p>
    <w:p w14:paraId="707FF9F2" w14:textId="6BBFADE2" w:rsidR="00276A3F" w:rsidRDefault="00276A3F" w:rsidP="00276A3F">
      <w:pPr>
        <w:pStyle w:val="ListParagraph"/>
        <w:numPr>
          <w:ilvl w:val="0"/>
          <w:numId w:val="32"/>
        </w:numPr>
        <w:spacing w:line="240" w:lineRule="auto"/>
        <w:jc w:val="both"/>
        <w:rPr>
          <w:sz w:val="24"/>
          <w:szCs w:val="24"/>
        </w:rPr>
      </w:pPr>
      <w:r w:rsidRPr="00276A3F">
        <w:rPr>
          <w:sz w:val="24"/>
          <w:szCs w:val="24"/>
        </w:rPr>
        <w:t>The</w:t>
      </w:r>
      <w:r w:rsidR="0009178D">
        <w:rPr>
          <w:sz w:val="24"/>
          <w:szCs w:val="24"/>
        </w:rPr>
        <w:t xml:space="preserve"> King County </w:t>
      </w:r>
      <w:r w:rsidRPr="00276A3F">
        <w:rPr>
          <w:sz w:val="24"/>
          <w:szCs w:val="24"/>
        </w:rPr>
        <w:t>Library</w:t>
      </w:r>
      <w:r w:rsidR="0009178D">
        <w:rPr>
          <w:sz w:val="24"/>
          <w:szCs w:val="24"/>
        </w:rPr>
        <w:t xml:space="preserve"> Study Zone</w:t>
      </w:r>
      <w:r w:rsidRPr="00276A3F">
        <w:rPr>
          <w:sz w:val="24"/>
          <w:szCs w:val="24"/>
        </w:rPr>
        <w:t xml:space="preserve"> is providing free homework </w:t>
      </w:r>
      <w:r w:rsidR="0009178D">
        <w:rPr>
          <w:sz w:val="24"/>
          <w:szCs w:val="24"/>
        </w:rPr>
        <w:t xml:space="preserve">help and tutors for K-12 students. No registration needed.  The schedule can be found </w:t>
      </w:r>
      <w:r w:rsidR="00C0630A">
        <w:rPr>
          <w:sz w:val="24"/>
          <w:szCs w:val="24"/>
        </w:rPr>
        <w:t>at:</w:t>
      </w:r>
      <w:r w:rsidR="0009178D">
        <w:rPr>
          <w:sz w:val="24"/>
          <w:szCs w:val="24"/>
        </w:rPr>
        <w:t xml:space="preserve"> </w:t>
      </w:r>
      <w:hyperlink r:id="rId10" w:history="1">
        <w:r w:rsidR="00C0630A" w:rsidRPr="00921B26">
          <w:rPr>
            <w:rStyle w:val="Hyperlink"/>
            <w:sz w:val="24"/>
            <w:szCs w:val="24"/>
          </w:rPr>
          <w:t>https://kcls.org/study-zone/</w:t>
        </w:r>
      </w:hyperlink>
    </w:p>
    <w:p w14:paraId="4B61003B" w14:textId="753B3305" w:rsidR="0078685E" w:rsidRPr="00C0630A" w:rsidRDefault="00276A3F" w:rsidP="005A2825">
      <w:pPr>
        <w:pStyle w:val="ListParagraph"/>
        <w:numPr>
          <w:ilvl w:val="0"/>
          <w:numId w:val="32"/>
        </w:numPr>
        <w:spacing w:line="240" w:lineRule="auto"/>
        <w:jc w:val="both"/>
        <w:rPr>
          <w:rFonts w:eastAsia="Times New Roman" w:cs="Times New Roman"/>
          <w:color w:val="222222"/>
          <w:sz w:val="24"/>
          <w:szCs w:val="24"/>
        </w:rPr>
      </w:pPr>
      <w:r w:rsidRPr="00C0630A">
        <w:rPr>
          <w:sz w:val="24"/>
          <w:szCs w:val="24"/>
        </w:rPr>
        <w:t xml:space="preserve">The Issaquah Food and Clothing Bank </w:t>
      </w:r>
      <w:r w:rsidR="0009178D" w:rsidRPr="00C0630A">
        <w:rPr>
          <w:sz w:val="24"/>
          <w:szCs w:val="24"/>
        </w:rPr>
        <w:t>has a “Lunch for the Break”</w:t>
      </w:r>
      <w:r w:rsidRPr="00C0630A">
        <w:rPr>
          <w:sz w:val="24"/>
          <w:szCs w:val="24"/>
        </w:rPr>
        <w:t xml:space="preserve"> </w:t>
      </w:r>
      <w:r w:rsidR="0009178D" w:rsidRPr="00C0630A">
        <w:rPr>
          <w:sz w:val="24"/>
          <w:szCs w:val="24"/>
        </w:rPr>
        <w:t>program that is designed to help fill the food gap for kids over the holiday breaks</w:t>
      </w:r>
      <w:r w:rsidR="00C0630A" w:rsidRPr="00C0630A">
        <w:rPr>
          <w:sz w:val="24"/>
          <w:szCs w:val="24"/>
        </w:rPr>
        <w:t>.  You can help by donating a box or making a financial donation.  Donor drop off is Monday, December 17</w:t>
      </w:r>
      <w:r w:rsidR="00C0630A" w:rsidRPr="00C0630A">
        <w:rPr>
          <w:sz w:val="24"/>
          <w:szCs w:val="24"/>
          <w:vertAlign w:val="superscript"/>
        </w:rPr>
        <w:t>th</w:t>
      </w:r>
      <w:r w:rsidR="00C0630A" w:rsidRPr="00C0630A">
        <w:rPr>
          <w:sz w:val="24"/>
          <w:szCs w:val="24"/>
        </w:rPr>
        <w:t xml:space="preserve">.  More info can be found at </w:t>
      </w:r>
      <w:hyperlink r:id="rId11" w:history="1">
        <w:r w:rsidR="00C0630A" w:rsidRPr="00C0630A">
          <w:rPr>
            <w:rStyle w:val="Hyperlink"/>
            <w:sz w:val="24"/>
            <w:szCs w:val="24"/>
          </w:rPr>
          <w:t>https://www.issaquahfoodbank.org/lunchforthebreak</w:t>
        </w:r>
      </w:hyperlink>
      <w:r w:rsidR="00C0630A" w:rsidRPr="00C0630A">
        <w:rPr>
          <w:sz w:val="24"/>
          <w:szCs w:val="24"/>
        </w:rPr>
        <w:t xml:space="preserve"> </w:t>
      </w:r>
    </w:p>
    <w:p w14:paraId="2574B555" w14:textId="571D96E6" w:rsidR="0078685E" w:rsidRDefault="0078685E" w:rsidP="00276A3F">
      <w:pPr>
        <w:shd w:val="clear" w:color="auto" w:fill="FFFFFF"/>
        <w:spacing w:after="0" w:line="240" w:lineRule="auto"/>
        <w:rPr>
          <w:rFonts w:eastAsia="Times New Roman" w:cs="Times New Roman"/>
          <w:b/>
          <w:color w:val="222222"/>
          <w:sz w:val="24"/>
          <w:szCs w:val="24"/>
        </w:rPr>
      </w:pPr>
      <w:r w:rsidRPr="00276A3F">
        <w:rPr>
          <w:rFonts w:eastAsia="Times New Roman" w:cs="Times New Roman"/>
          <w:b/>
          <w:color w:val="222222"/>
          <w:sz w:val="24"/>
          <w:szCs w:val="24"/>
        </w:rPr>
        <w:t>Volunteers:</w:t>
      </w:r>
      <w:r w:rsidR="000E0610" w:rsidRPr="00276A3F">
        <w:rPr>
          <w:rFonts w:eastAsia="Times New Roman" w:cs="Times New Roman"/>
          <w:b/>
          <w:color w:val="222222"/>
          <w:sz w:val="24"/>
          <w:szCs w:val="24"/>
        </w:rPr>
        <w:tab/>
      </w:r>
      <w:r w:rsidR="000E0610" w:rsidRPr="00276A3F">
        <w:rPr>
          <w:rFonts w:eastAsia="Times New Roman" w:cs="Times New Roman"/>
          <w:b/>
          <w:color w:val="222222"/>
          <w:sz w:val="24"/>
          <w:szCs w:val="24"/>
        </w:rPr>
        <w:tab/>
      </w:r>
      <w:r w:rsidR="000E0610" w:rsidRPr="00276A3F">
        <w:rPr>
          <w:rFonts w:eastAsia="Times New Roman" w:cs="Times New Roman"/>
          <w:b/>
          <w:color w:val="222222"/>
          <w:sz w:val="24"/>
          <w:szCs w:val="24"/>
        </w:rPr>
        <w:tab/>
      </w:r>
      <w:r w:rsidR="00BE229F" w:rsidRPr="00276A3F">
        <w:rPr>
          <w:rFonts w:eastAsia="Times New Roman" w:cs="Times New Roman"/>
          <w:b/>
          <w:color w:val="222222"/>
          <w:sz w:val="24"/>
          <w:szCs w:val="24"/>
        </w:rPr>
        <w:tab/>
      </w:r>
      <w:r w:rsidR="00AF5A63" w:rsidRPr="00276A3F">
        <w:rPr>
          <w:rFonts w:eastAsia="Times New Roman" w:cs="Times New Roman"/>
          <w:b/>
          <w:color w:val="222222"/>
          <w:sz w:val="24"/>
          <w:szCs w:val="24"/>
        </w:rPr>
        <w:tab/>
      </w:r>
      <w:r w:rsidR="00AF5A63" w:rsidRPr="00276A3F">
        <w:rPr>
          <w:rFonts w:eastAsia="Times New Roman" w:cs="Times New Roman"/>
          <w:b/>
          <w:color w:val="222222"/>
          <w:sz w:val="24"/>
          <w:szCs w:val="24"/>
        </w:rPr>
        <w:tab/>
      </w:r>
      <w:r w:rsidR="000E0610" w:rsidRPr="00276A3F">
        <w:rPr>
          <w:rFonts w:eastAsia="Times New Roman" w:cs="Times New Roman"/>
          <w:b/>
          <w:color w:val="222222"/>
          <w:sz w:val="24"/>
          <w:szCs w:val="24"/>
        </w:rPr>
        <w:t>Lisa Small</w:t>
      </w:r>
    </w:p>
    <w:p w14:paraId="2532E32D" w14:textId="7D2CD60A" w:rsidR="00876C31" w:rsidRPr="00276A3F" w:rsidRDefault="00876C31" w:rsidP="00276A3F">
      <w:pPr>
        <w:shd w:val="clear" w:color="auto" w:fill="FFFFFF"/>
        <w:spacing w:after="0" w:line="240" w:lineRule="auto"/>
        <w:rPr>
          <w:rFonts w:eastAsia="Times New Roman" w:cs="Times New Roman"/>
          <w:b/>
          <w:color w:val="222222"/>
          <w:sz w:val="24"/>
          <w:szCs w:val="24"/>
        </w:rPr>
      </w:pPr>
    </w:p>
    <w:p w14:paraId="2063FB70" w14:textId="5B63F062" w:rsidR="00A742A6" w:rsidRDefault="00876C31" w:rsidP="00837375">
      <w:pPr>
        <w:pStyle w:val="ListParagraph"/>
        <w:numPr>
          <w:ilvl w:val="0"/>
          <w:numId w:val="33"/>
        </w:numPr>
        <w:spacing w:line="240" w:lineRule="auto"/>
        <w:jc w:val="both"/>
        <w:rPr>
          <w:sz w:val="24"/>
          <w:szCs w:val="24"/>
        </w:rPr>
      </w:pPr>
      <w:r>
        <w:rPr>
          <w:sz w:val="24"/>
          <w:szCs w:val="24"/>
        </w:rPr>
        <w:t xml:space="preserve">Lunchtime Walkabout </w:t>
      </w:r>
      <w:proofErr w:type="gramStart"/>
      <w:r>
        <w:rPr>
          <w:sz w:val="24"/>
          <w:szCs w:val="24"/>
        </w:rPr>
        <w:t>Volunteers :</w:t>
      </w:r>
      <w:proofErr w:type="gramEnd"/>
      <w:r>
        <w:rPr>
          <w:sz w:val="24"/>
          <w:szCs w:val="24"/>
        </w:rPr>
        <w:t xml:space="preserve"> </w:t>
      </w:r>
      <w:r w:rsidR="00A742A6" w:rsidRPr="00837375">
        <w:rPr>
          <w:sz w:val="24"/>
          <w:szCs w:val="24"/>
        </w:rPr>
        <w:t xml:space="preserve">There is a great need for more lunch </w:t>
      </w:r>
      <w:r w:rsidR="002F5C0F" w:rsidRPr="00837375">
        <w:rPr>
          <w:sz w:val="24"/>
          <w:szCs w:val="24"/>
        </w:rPr>
        <w:t xml:space="preserve">time walkabout </w:t>
      </w:r>
      <w:r w:rsidR="00A742A6" w:rsidRPr="00837375">
        <w:rPr>
          <w:sz w:val="24"/>
          <w:szCs w:val="24"/>
        </w:rPr>
        <w:t>volunteers</w:t>
      </w:r>
      <w:r w:rsidR="002F5C0F" w:rsidRPr="00837375">
        <w:rPr>
          <w:sz w:val="24"/>
          <w:szCs w:val="24"/>
        </w:rPr>
        <w:t>.</w:t>
      </w:r>
      <w:r w:rsidR="008D3469">
        <w:rPr>
          <w:sz w:val="24"/>
          <w:szCs w:val="24"/>
        </w:rPr>
        <w:t xml:space="preserve">  To date, we have had 3 volunteers, </w:t>
      </w:r>
      <w:r>
        <w:rPr>
          <w:sz w:val="24"/>
          <w:szCs w:val="24"/>
        </w:rPr>
        <w:t xml:space="preserve">but the school needs many </w:t>
      </w:r>
      <w:r w:rsidR="008D3469">
        <w:rPr>
          <w:sz w:val="24"/>
          <w:szCs w:val="24"/>
        </w:rPr>
        <w:t>more.</w:t>
      </w:r>
      <w:r w:rsidR="002F5C0F" w:rsidRPr="00837375">
        <w:rPr>
          <w:sz w:val="24"/>
          <w:szCs w:val="24"/>
        </w:rPr>
        <w:t xml:space="preserve"> </w:t>
      </w:r>
      <w:r>
        <w:rPr>
          <w:sz w:val="24"/>
          <w:szCs w:val="24"/>
        </w:rPr>
        <w:t>With over 1000 students</w:t>
      </w:r>
      <w:r w:rsidR="002F5C0F" w:rsidRPr="00837375">
        <w:rPr>
          <w:sz w:val="24"/>
          <w:szCs w:val="24"/>
        </w:rPr>
        <w:t xml:space="preserve"> now at PCMS</w:t>
      </w:r>
      <w:r>
        <w:rPr>
          <w:sz w:val="24"/>
          <w:szCs w:val="24"/>
        </w:rPr>
        <w:t>,</w:t>
      </w:r>
      <w:r w:rsidR="002F5C0F" w:rsidRPr="00837375">
        <w:rPr>
          <w:sz w:val="24"/>
          <w:szCs w:val="24"/>
        </w:rPr>
        <w:t xml:space="preserve"> it </w:t>
      </w:r>
      <w:r w:rsidR="00354CD5" w:rsidRPr="00837375">
        <w:rPr>
          <w:sz w:val="24"/>
          <w:szCs w:val="24"/>
        </w:rPr>
        <w:t xml:space="preserve">has become a major challenge to keep an eye on </w:t>
      </w:r>
      <w:r w:rsidRPr="00837375">
        <w:rPr>
          <w:sz w:val="24"/>
          <w:szCs w:val="24"/>
        </w:rPr>
        <w:t>all</w:t>
      </w:r>
      <w:r w:rsidR="00354CD5" w:rsidRPr="00837375">
        <w:rPr>
          <w:sz w:val="24"/>
          <w:szCs w:val="24"/>
        </w:rPr>
        <w:t xml:space="preserve"> the kids at lunch and there are quite a few rowdy students.  Anytime anyone can come in and help, especially male </w:t>
      </w:r>
      <w:r w:rsidR="00837375" w:rsidRPr="00837375">
        <w:rPr>
          <w:sz w:val="24"/>
          <w:szCs w:val="24"/>
        </w:rPr>
        <w:t>volunteers, it</w:t>
      </w:r>
      <w:r w:rsidR="00354CD5" w:rsidRPr="00837375">
        <w:rPr>
          <w:sz w:val="24"/>
          <w:szCs w:val="24"/>
        </w:rPr>
        <w:t xml:space="preserve"> would be appreciated.  Signups are available on the PTSA website</w:t>
      </w:r>
    </w:p>
    <w:p w14:paraId="5EABDDEE" w14:textId="23A31532" w:rsidR="00876C31" w:rsidRDefault="00876C31" w:rsidP="00837375">
      <w:pPr>
        <w:pStyle w:val="ListParagraph"/>
        <w:numPr>
          <w:ilvl w:val="0"/>
          <w:numId w:val="33"/>
        </w:numPr>
        <w:spacing w:line="240" w:lineRule="auto"/>
        <w:jc w:val="both"/>
        <w:rPr>
          <w:sz w:val="24"/>
          <w:szCs w:val="24"/>
        </w:rPr>
      </w:pPr>
      <w:r>
        <w:rPr>
          <w:sz w:val="24"/>
          <w:szCs w:val="24"/>
        </w:rPr>
        <w:t>The PTSA also supported PCMS by providing volunteers for Picture Retake Day, and Vision and hearing screening and Library volunteers, which is an ongoing program</w:t>
      </w:r>
    </w:p>
    <w:p w14:paraId="4270E5AC" w14:textId="2530825E" w:rsidR="002B7A6B" w:rsidRPr="0009178D" w:rsidRDefault="002B7A6B" w:rsidP="002B7A6B">
      <w:pPr>
        <w:spacing w:line="240" w:lineRule="auto"/>
        <w:jc w:val="both"/>
        <w:rPr>
          <w:b/>
          <w:sz w:val="24"/>
          <w:szCs w:val="24"/>
        </w:rPr>
      </w:pPr>
      <w:r w:rsidRPr="0009178D">
        <w:rPr>
          <w:b/>
          <w:sz w:val="24"/>
          <w:szCs w:val="24"/>
        </w:rPr>
        <w:t>Advocacy:</w:t>
      </w:r>
      <w:r w:rsidRPr="0009178D">
        <w:rPr>
          <w:b/>
          <w:sz w:val="24"/>
          <w:szCs w:val="24"/>
        </w:rPr>
        <w:tab/>
      </w:r>
      <w:r w:rsidRPr="0009178D">
        <w:rPr>
          <w:b/>
          <w:sz w:val="24"/>
          <w:szCs w:val="24"/>
        </w:rPr>
        <w:tab/>
      </w:r>
      <w:r w:rsidRPr="0009178D">
        <w:rPr>
          <w:b/>
          <w:sz w:val="24"/>
          <w:szCs w:val="24"/>
        </w:rPr>
        <w:tab/>
      </w:r>
      <w:r w:rsidRPr="0009178D">
        <w:rPr>
          <w:b/>
          <w:sz w:val="24"/>
          <w:szCs w:val="24"/>
        </w:rPr>
        <w:tab/>
      </w:r>
      <w:r w:rsidRPr="0009178D">
        <w:rPr>
          <w:b/>
          <w:sz w:val="24"/>
          <w:szCs w:val="24"/>
        </w:rPr>
        <w:tab/>
      </w:r>
      <w:r w:rsidRPr="0009178D">
        <w:rPr>
          <w:b/>
          <w:sz w:val="24"/>
          <w:szCs w:val="24"/>
        </w:rPr>
        <w:tab/>
        <w:t xml:space="preserve">Alisa George for Justin </w:t>
      </w:r>
      <w:proofErr w:type="spellStart"/>
      <w:r w:rsidRPr="0009178D">
        <w:rPr>
          <w:b/>
          <w:sz w:val="24"/>
          <w:szCs w:val="24"/>
        </w:rPr>
        <w:t>O</w:t>
      </w:r>
      <w:r w:rsidR="0009178D" w:rsidRPr="0009178D">
        <w:rPr>
          <w:b/>
          <w:sz w:val="24"/>
          <w:szCs w:val="24"/>
        </w:rPr>
        <w:t>ppela</w:t>
      </w:r>
      <w:r w:rsidR="000C2098">
        <w:rPr>
          <w:b/>
          <w:sz w:val="24"/>
          <w:szCs w:val="24"/>
        </w:rPr>
        <w:t>a</w:t>
      </w:r>
      <w:bookmarkStart w:id="0" w:name="_GoBack"/>
      <w:bookmarkEnd w:id="0"/>
      <w:r w:rsidR="0009178D" w:rsidRPr="0009178D">
        <w:rPr>
          <w:b/>
          <w:sz w:val="24"/>
          <w:szCs w:val="24"/>
        </w:rPr>
        <w:t>r</w:t>
      </w:r>
      <w:proofErr w:type="spellEnd"/>
    </w:p>
    <w:p w14:paraId="722A98AE" w14:textId="126A55F0" w:rsidR="0009178D" w:rsidRPr="002B7A6B" w:rsidRDefault="0009178D" w:rsidP="002B7A6B">
      <w:pPr>
        <w:spacing w:line="240" w:lineRule="auto"/>
        <w:jc w:val="both"/>
        <w:rPr>
          <w:sz w:val="24"/>
          <w:szCs w:val="24"/>
        </w:rPr>
      </w:pPr>
      <w:r>
        <w:rPr>
          <w:sz w:val="24"/>
          <w:szCs w:val="24"/>
        </w:rPr>
        <w:t>The 2018 WSPTA Legislative Assembly met on October 20</w:t>
      </w:r>
      <w:r w:rsidRPr="0009178D">
        <w:rPr>
          <w:sz w:val="24"/>
          <w:szCs w:val="24"/>
          <w:vertAlign w:val="superscript"/>
        </w:rPr>
        <w:t>th</w:t>
      </w:r>
      <w:r>
        <w:rPr>
          <w:sz w:val="24"/>
          <w:szCs w:val="24"/>
        </w:rPr>
        <w:t xml:space="preserve"> and 21</w:t>
      </w:r>
      <w:r w:rsidRPr="0009178D">
        <w:rPr>
          <w:sz w:val="24"/>
          <w:szCs w:val="24"/>
          <w:vertAlign w:val="superscript"/>
        </w:rPr>
        <w:t>st</w:t>
      </w:r>
      <w:r>
        <w:rPr>
          <w:sz w:val="24"/>
          <w:szCs w:val="24"/>
        </w:rPr>
        <w:t xml:space="preserve"> and Green River College in Auburn.  The identified their top 5 legislative priorities for the 2019-2021 term and identified their top issues they plan to support. You can read the full recap of the 2018 WSPTA legislative assembly at: https://www.wastatepta.org/40th-annual-wspta-legislative-assembly-wrap/</w:t>
      </w:r>
    </w:p>
    <w:p w14:paraId="5B9C4F4B" w14:textId="1801079B" w:rsidR="0078685E" w:rsidRPr="00276A3F" w:rsidRDefault="0078685E" w:rsidP="00276A3F">
      <w:pPr>
        <w:shd w:val="clear" w:color="auto" w:fill="FFFFFF"/>
        <w:spacing w:after="0" w:line="240" w:lineRule="auto"/>
        <w:rPr>
          <w:rFonts w:eastAsia="Times New Roman" w:cs="Times New Roman"/>
          <w:b/>
          <w:color w:val="222222"/>
          <w:sz w:val="24"/>
          <w:szCs w:val="24"/>
        </w:rPr>
      </w:pPr>
      <w:r w:rsidRPr="00276A3F">
        <w:rPr>
          <w:rFonts w:eastAsia="Times New Roman" w:cs="Times New Roman"/>
          <w:b/>
          <w:color w:val="222222"/>
          <w:sz w:val="24"/>
          <w:szCs w:val="24"/>
        </w:rPr>
        <w:t>Issaquah Schools Foundation</w:t>
      </w:r>
      <w:r w:rsidR="000E0610" w:rsidRPr="00276A3F">
        <w:rPr>
          <w:rFonts w:eastAsia="Times New Roman" w:cs="Times New Roman"/>
          <w:b/>
          <w:color w:val="222222"/>
          <w:sz w:val="24"/>
          <w:szCs w:val="24"/>
        </w:rPr>
        <w:tab/>
      </w:r>
      <w:r w:rsidR="00BE229F" w:rsidRPr="00276A3F">
        <w:rPr>
          <w:rFonts w:eastAsia="Times New Roman" w:cs="Times New Roman"/>
          <w:b/>
          <w:color w:val="222222"/>
          <w:sz w:val="24"/>
          <w:szCs w:val="24"/>
        </w:rPr>
        <w:tab/>
      </w:r>
      <w:r w:rsidR="00AF5A63" w:rsidRPr="00276A3F">
        <w:rPr>
          <w:rFonts w:eastAsia="Times New Roman" w:cs="Times New Roman"/>
          <w:b/>
          <w:color w:val="222222"/>
          <w:sz w:val="24"/>
          <w:szCs w:val="24"/>
        </w:rPr>
        <w:tab/>
      </w:r>
      <w:r w:rsidR="002F4CD3" w:rsidRPr="00276A3F">
        <w:rPr>
          <w:rFonts w:eastAsia="Times New Roman" w:cs="Times New Roman"/>
          <w:b/>
          <w:color w:val="222222"/>
          <w:sz w:val="24"/>
          <w:szCs w:val="24"/>
        </w:rPr>
        <w:t>Katie Short</w:t>
      </w:r>
    </w:p>
    <w:p w14:paraId="2A2ED748" w14:textId="57952841" w:rsidR="00C0630A" w:rsidRDefault="00C0630A" w:rsidP="00393250">
      <w:pPr>
        <w:pStyle w:val="ListParagraph"/>
        <w:numPr>
          <w:ilvl w:val="0"/>
          <w:numId w:val="33"/>
        </w:numPr>
        <w:rPr>
          <w:rFonts w:eastAsia="Times New Roman" w:cs="Times New Roman"/>
          <w:color w:val="222222"/>
          <w:sz w:val="24"/>
          <w:szCs w:val="24"/>
        </w:rPr>
      </w:pPr>
      <w:r>
        <w:rPr>
          <w:rFonts w:eastAsia="Times New Roman" w:cs="Times New Roman"/>
          <w:color w:val="222222"/>
          <w:sz w:val="24"/>
          <w:szCs w:val="24"/>
        </w:rPr>
        <w:t xml:space="preserve">ISF funds several programs that help PCMS students with Science, Technology, Engineering, and Math.  The Robotics club and the annual </w:t>
      </w:r>
      <w:proofErr w:type="spellStart"/>
      <w:r>
        <w:rPr>
          <w:rFonts w:eastAsia="Times New Roman" w:cs="Times New Roman"/>
          <w:color w:val="222222"/>
          <w:sz w:val="24"/>
          <w:szCs w:val="24"/>
        </w:rPr>
        <w:t>STEMPosium</w:t>
      </w:r>
      <w:proofErr w:type="spellEnd"/>
      <w:r>
        <w:rPr>
          <w:rFonts w:eastAsia="Times New Roman" w:cs="Times New Roman"/>
          <w:color w:val="222222"/>
          <w:sz w:val="24"/>
          <w:szCs w:val="24"/>
        </w:rPr>
        <w:t xml:space="preserve"> are among them. </w:t>
      </w:r>
    </w:p>
    <w:p w14:paraId="169ACDAF" w14:textId="165DDE88" w:rsidR="00D925B0" w:rsidRPr="00393250" w:rsidRDefault="00837375" w:rsidP="00393250">
      <w:pPr>
        <w:pStyle w:val="ListParagraph"/>
        <w:numPr>
          <w:ilvl w:val="0"/>
          <w:numId w:val="33"/>
        </w:numPr>
        <w:rPr>
          <w:rFonts w:eastAsia="Times New Roman" w:cs="Times New Roman"/>
          <w:color w:val="222222"/>
          <w:sz w:val="24"/>
          <w:szCs w:val="24"/>
        </w:rPr>
      </w:pPr>
      <w:r w:rsidRPr="00393250">
        <w:rPr>
          <w:rFonts w:eastAsia="Times New Roman" w:cs="Times New Roman"/>
          <w:color w:val="222222"/>
          <w:sz w:val="24"/>
          <w:szCs w:val="24"/>
        </w:rPr>
        <w:t>The next Issaquah Schools Foundation Dining for Kids fundraising event</w:t>
      </w:r>
      <w:r w:rsidR="00C0630A">
        <w:rPr>
          <w:rFonts w:eastAsia="Times New Roman" w:cs="Times New Roman"/>
          <w:color w:val="222222"/>
          <w:sz w:val="24"/>
          <w:szCs w:val="24"/>
        </w:rPr>
        <w:t xml:space="preserve">s are </w:t>
      </w:r>
      <w:r w:rsidRPr="00393250">
        <w:rPr>
          <w:rFonts w:eastAsia="Times New Roman" w:cs="Times New Roman"/>
          <w:color w:val="222222"/>
          <w:sz w:val="24"/>
          <w:szCs w:val="24"/>
        </w:rPr>
        <w:t>at</w:t>
      </w:r>
      <w:r w:rsidR="00C0630A">
        <w:rPr>
          <w:rFonts w:eastAsia="Times New Roman" w:cs="Times New Roman"/>
          <w:color w:val="222222"/>
          <w:sz w:val="24"/>
          <w:szCs w:val="24"/>
        </w:rPr>
        <w:t xml:space="preserve">: </w:t>
      </w:r>
      <w:r w:rsidRPr="00393250">
        <w:rPr>
          <w:rFonts w:eastAsia="Times New Roman" w:cs="Times New Roman"/>
          <w:color w:val="222222"/>
          <w:sz w:val="24"/>
          <w:szCs w:val="24"/>
        </w:rPr>
        <w:t xml:space="preserve"> </w:t>
      </w:r>
      <w:proofErr w:type="spellStart"/>
      <w:r w:rsidRPr="00393250">
        <w:rPr>
          <w:rFonts w:eastAsia="Times New Roman" w:cs="Times New Roman"/>
          <w:color w:val="222222"/>
          <w:sz w:val="24"/>
          <w:szCs w:val="24"/>
        </w:rPr>
        <w:t>Chinoise</w:t>
      </w:r>
      <w:proofErr w:type="spellEnd"/>
      <w:r w:rsidRPr="00393250">
        <w:rPr>
          <w:rFonts w:eastAsia="Times New Roman" w:cs="Times New Roman"/>
          <w:color w:val="222222"/>
          <w:sz w:val="24"/>
          <w:szCs w:val="24"/>
        </w:rPr>
        <w:t xml:space="preserve"> Sushi Bar and Asian Grill in the Issaquah Highlands on December 5</w:t>
      </w:r>
      <w:r w:rsidR="00C0630A">
        <w:rPr>
          <w:rFonts w:eastAsia="Times New Roman" w:cs="Times New Roman"/>
          <w:color w:val="222222"/>
          <w:sz w:val="24"/>
          <w:szCs w:val="24"/>
        </w:rPr>
        <w:t xml:space="preserve">, </w:t>
      </w:r>
      <w:proofErr w:type="spellStart"/>
      <w:r w:rsidR="00C0630A">
        <w:rPr>
          <w:rFonts w:eastAsia="Times New Roman" w:cs="Times New Roman"/>
          <w:color w:val="222222"/>
          <w:sz w:val="24"/>
          <w:szCs w:val="24"/>
        </w:rPr>
        <w:t>Zeeks</w:t>
      </w:r>
      <w:proofErr w:type="spellEnd"/>
      <w:r w:rsidR="00C0630A">
        <w:rPr>
          <w:rFonts w:eastAsia="Times New Roman" w:cs="Times New Roman"/>
          <w:color w:val="222222"/>
          <w:sz w:val="24"/>
          <w:szCs w:val="24"/>
        </w:rPr>
        <w:t xml:space="preserve"> Pizza on January 2</w:t>
      </w:r>
      <w:r w:rsidR="00C0630A" w:rsidRPr="00C0630A">
        <w:rPr>
          <w:rFonts w:eastAsia="Times New Roman" w:cs="Times New Roman"/>
          <w:color w:val="222222"/>
          <w:sz w:val="24"/>
          <w:szCs w:val="24"/>
          <w:vertAlign w:val="superscript"/>
        </w:rPr>
        <w:t>nd</w:t>
      </w:r>
      <w:r w:rsidR="00C0630A">
        <w:rPr>
          <w:rFonts w:eastAsia="Times New Roman" w:cs="Times New Roman"/>
          <w:color w:val="222222"/>
          <w:sz w:val="24"/>
          <w:szCs w:val="24"/>
        </w:rPr>
        <w:t xml:space="preserve">, </w:t>
      </w:r>
      <w:proofErr w:type="spellStart"/>
      <w:r w:rsidR="00C0630A">
        <w:rPr>
          <w:rFonts w:eastAsia="Times New Roman" w:cs="Times New Roman"/>
          <w:color w:val="222222"/>
          <w:sz w:val="24"/>
          <w:szCs w:val="24"/>
        </w:rPr>
        <w:t>Tanoor</w:t>
      </w:r>
      <w:proofErr w:type="spellEnd"/>
      <w:r w:rsidR="00C0630A">
        <w:rPr>
          <w:rFonts w:eastAsia="Times New Roman" w:cs="Times New Roman"/>
          <w:color w:val="222222"/>
          <w:sz w:val="24"/>
          <w:szCs w:val="24"/>
        </w:rPr>
        <w:t xml:space="preserve"> on February 6</w:t>
      </w:r>
      <w:r w:rsidR="00C0630A" w:rsidRPr="00C0630A">
        <w:rPr>
          <w:rFonts w:eastAsia="Times New Roman" w:cs="Times New Roman"/>
          <w:color w:val="222222"/>
          <w:sz w:val="24"/>
          <w:szCs w:val="24"/>
          <w:vertAlign w:val="superscript"/>
        </w:rPr>
        <w:t>th</w:t>
      </w:r>
      <w:r w:rsidR="00C0630A">
        <w:rPr>
          <w:rFonts w:eastAsia="Times New Roman" w:cs="Times New Roman"/>
          <w:color w:val="222222"/>
          <w:sz w:val="24"/>
          <w:szCs w:val="24"/>
        </w:rPr>
        <w:t xml:space="preserve"> and </w:t>
      </w:r>
      <w:proofErr w:type="spellStart"/>
      <w:r w:rsidR="00C0630A">
        <w:rPr>
          <w:rFonts w:eastAsia="Times New Roman" w:cs="Times New Roman"/>
          <w:color w:val="222222"/>
          <w:sz w:val="24"/>
          <w:szCs w:val="24"/>
        </w:rPr>
        <w:t>Ohana</w:t>
      </w:r>
      <w:proofErr w:type="spellEnd"/>
      <w:r w:rsidR="00C0630A">
        <w:rPr>
          <w:rFonts w:eastAsia="Times New Roman" w:cs="Times New Roman"/>
          <w:color w:val="222222"/>
          <w:sz w:val="24"/>
          <w:szCs w:val="24"/>
        </w:rPr>
        <w:t xml:space="preserve"> on March 6th</w:t>
      </w:r>
      <w:r w:rsidRPr="00393250">
        <w:rPr>
          <w:rFonts w:eastAsia="Times New Roman" w:cs="Times New Roman"/>
          <w:color w:val="222222"/>
          <w:sz w:val="24"/>
          <w:szCs w:val="24"/>
        </w:rPr>
        <w:t>.  A portion of your bill will be donated to the Issaquah Schools Foundation.</w:t>
      </w:r>
    </w:p>
    <w:p w14:paraId="199244CC" w14:textId="77777777" w:rsidR="0009178D" w:rsidRDefault="0009178D" w:rsidP="00276A3F">
      <w:pPr>
        <w:shd w:val="clear" w:color="auto" w:fill="FFFFFF"/>
        <w:spacing w:after="0" w:line="240" w:lineRule="auto"/>
        <w:rPr>
          <w:rFonts w:eastAsia="Times New Roman" w:cs="Times New Roman"/>
          <w:b/>
          <w:color w:val="222222"/>
          <w:sz w:val="24"/>
          <w:szCs w:val="24"/>
        </w:rPr>
      </w:pPr>
    </w:p>
    <w:p w14:paraId="3654F0ED" w14:textId="77777777" w:rsidR="0009178D" w:rsidRDefault="0009178D" w:rsidP="00276A3F">
      <w:pPr>
        <w:shd w:val="clear" w:color="auto" w:fill="FFFFFF"/>
        <w:spacing w:after="0" w:line="240" w:lineRule="auto"/>
        <w:rPr>
          <w:rFonts w:eastAsia="Times New Roman" w:cs="Times New Roman"/>
          <w:b/>
          <w:color w:val="222222"/>
          <w:sz w:val="24"/>
          <w:szCs w:val="24"/>
        </w:rPr>
      </w:pPr>
    </w:p>
    <w:p w14:paraId="16FB272A" w14:textId="77777777" w:rsidR="0009178D" w:rsidRDefault="0009178D" w:rsidP="00276A3F">
      <w:pPr>
        <w:shd w:val="clear" w:color="auto" w:fill="FFFFFF"/>
        <w:spacing w:after="0" w:line="240" w:lineRule="auto"/>
        <w:rPr>
          <w:rFonts w:eastAsia="Times New Roman" w:cs="Times New Roman"/>
          <w:b/>
          <w:color w:val="222222"/>
          <w:sz w:val="24"/>
          <w:szCs w:val="24"/>
        </w:rPr>
      </w:pPr>
    </w:p>
    <w:p w14:paraId="550488D8" w14:textId="77777777" w:rsidR="0009178D" w:rsidRDefault="0009178D" w:rsidP="00276A3F">
      <w:pPr>
        <w:shd w:val="clear" w:color="auto" w:fill="FFFFFF"/>
        <w:spacing w:after="0" w:line="240" w:lineRule="auto"/>
        <w:rPr>
          <w:rFonts w:eastAsia="Times New Roman" w:cs="Times New Roman"/>
          <w:b/>
          <w:color w:val="222222"/>
          <w:sz w:val="24"/>
          <w:szCs w:val="24"/>
        </w:rPr>
      </w:pPr>
    </w:p>
    <w:p w14:paraId="570CBA4D" w14:textId="4919D23E" w:rsidR="00276A3F" w:rsidRPr="00276A3F" w:rsidRDefault="00276A3F" w:rsidP="00276A3F">
      <w:pPr>
        <w:shd w:val="clear" w:color="auto" w:fill="FFFFFF"/>
        <w:spacing w:after="0" w:line="240" w:lineRule="auto"/>
        <w:rPr>
          <w:rFonts w:eastAsia="Times New Roman" w:cs="Times New Roman"/>
          <w:b/>
          <w:color w:val="222222"/>
          <w:sz w:val="24"/>
          <w:szCs w:val="24"/>
        </w:rPr>
      </w:pPr>
      <w:r w:rsidRPr="00276A3F">
        <w:rPr>
          <w:rFonts w:eastAsia="Times New Roman" w:cs="Times New Roman"/>
          <w:b/>
          <w:color w:val="222222"/>
          <w:sz w:val="24"/>
          <w:szCs w:val="24"/>
        </w:rPr>
        <w:t>Parent Ed:</w:t>
      </w:r>
      <w:r w:rsidRPr="00276A3F">
        <w:rPr>
          <w:rFonts w:eastAsia="Times New Roman" w:cs="Times New Roman"/>
          <w:b/>
          <w:color w:val="222222"/>
          <w:sz w:val="24"/>
          <w:szCs w:val="24"/>
        </w:rPr>
        <w:tab/>
      </w:r>
      <w:r w:rsidRPr="00276A3F">
        <w:rPr>
          <w:rFonts w:eastAsia="Times New Roman" w:cs="Times New Roman"/>
          <w:b/>
          <w:color w:val="222222"/>
          <w:sz w:val="24"/>
          <w:szCs w:val="24"/>
        </w:rPr>
        <w:tab/>
      </w:r>
      <w:r w:rsidRPr="00276A3F">
        <w:rPr>
          <w:rFonts w:eastAsia="Times New Roman" w:cs="Times New Roman"/>
          <w:b/>
          <w:color w:val="222222"/>
          <w:sz w:val="24"/>
          <w:szCs w:val="24"/>
        </w:rPr>
        <w:tab/>
      </w:r>
      <w:r w:rsidRPr="00276A3F">
        <w:rPr>
          <w:rFonts w:eastAsia="Times New Roman" w:cs="Times New Roman"/>
          <w:b/>
          <w:color w:val="222222"/>
          <w:sz w:val="24"/>
          <w:szCs w:val="24"/>
        </w:rPr>
        <w:tab/>
      </w:r>
      <w:r w:rsidRPr="00276A3F">
        <w:rPr>
          <w:rFonts w:eastAsia="Times New Roman" w:cs="Times New Roman"/>
          <w:b/>
          <w:color w:val="222222"/>
          <w:sz w:val="24"/>
          <w:szCs w:val="24"/>
        </w:rPr>
        <w:tab/>
      </w:r>
      <w:r w:rsidRPr="00276A3F">
        <w:rPr>
          <w:rFonts w:eastAsia="Times New Roman" w:cs="Times New Roman"/>
          <w:b/>
          <w:color w:val="222222"/>
          <w:sz w:val="24"/>
          <w:szCs w:val="24"/>
        </w:rPr>
        <w:tab/>
      </w:r>
      <w:r w:rsidR="000C2098">
        <w:rPr>
          <w:rFonts w:eastAsia="Times New Roman" w:cs="Times New Roman"/>
          <w:b/>
          <w:color w:val="222222"/>
          <w:sz w:val="24"/>
          <w:szCs w:val="24"/>
        </w:rPr>
        <w:t xml:space="preserve">Principal </w:t>
      </w:r>
      <w:r w:rsidRPr="00276A3F">
        <w:rPr>
          <w:rFonts w:eastAsia="Times New Roman" w:cs="Times New Roman"/>
          <w:b/>
          <w:color w:val="222222"/>
          <w:sz w:val="24"/>
          <w:szCs w:val="24"/>
        </w:rPr>
        <w:t>Dana Bailey</w:t>
      </w:r>
    </w:p>
    <w:p w14:paraId="1E5402ED" w14:textId="637D816D" w:rsidR="00276A3F" w:rsidRDefault="00276A3F" w:rsidP="00393250">
      <w:pPr>
        <w:pStyle w:val="ListParagraph"/>
        <w:numPr>
          <w:ilvl w:val="0"/>
          <w:numId w:val="33"/>
        </w:numPr>
        <w:rPr>
          <w:rFonts w:eastAsia="Times New Roman" w:cs="Times New Roman"/>
          <w:color w:val="222222"/>
          <w:sz w:val="24"/>
          <w:szCs w:val="24"/>
        </w:rPr>
      </w:pPr>
      <w:r w:rsidRPr="00393250">
        <w:rPr>
          <w:rFonts w:eastAsia="Times New Roman" w:cs="Times New Roman"/>
          <w:color w:val="222222"/>
          <w:sz w:val="24"/>
          <w:szCs w:val="24"/>
        </w:rPr>
        <w:t xml:space="preserve">Principal Bailey recently </w:t>
      </w:r>
      <w:r w:rsidR="00A742A6" w:rsidRPr="00393250">
        <w:rPr>
          <w:rFonts w:eastAsia="Times New Roman" w:cs="Times New Roman"/>
          <w:color w:val="222222"/>
          <w:sz w:val="24"/>
          <w:szCs w:val="24"/>
        </w:rPr>
        <w:t xml:space="preserve">attended </w:t>
      </w:r>
      <w:r w:rsidR="00C0630A">
        <w:rPr>
          <w:rFonts w:eastAsia="Times New Roman" w:cs="Times New Roman"/>
          <w:color w:val="222222"/>
          <w:sz w:val="24"/>
          <w:szCs w:val="24"/>
        </w:rPr>
        <w:t xml:space="preserve">a </w:t>
      </w:r>
      <w:r w:rsidR="00A742A6" w:rsidRPr="00393250">
        <w:rPr>
          <w:rFonts w:eastAsia="Times New Roman" w:cs="Times New Roman"/>
          <w:color w:val="222222"/>
          <w:sz w:val="24"/>
          <w:szCs w:val="24"/>
        </w:rPr>
        <w:t>Bystander</w:t>
      </w:r>
      <w:r w:rsidRPr="00393250">
        <w:rPr>
          <w:rFonts w:eastAsia="Times New Roman" w:cs="Times New Roman"/>
          <w:color w:val="222222"/>
          <w:sz w:val="24"/>
          <w:szCs w:val="24"/>
        </w:rPr>
        <w:t xml:space="preserve"> Intervention </w:t>
      </w:r>
      <w:r w:rsidR="00C0630A">
        <w:rPr>
          <w:rFonts w:eastAsia="Times New Roman" w:cs="Times New Roman"/>
          <w:color w:val="222222"/>
          <w:sz w:val="24"/>
          <w:szCs w:val="24"/>
        </w:rPr>
        <w:t>T</w:t>
      </w:r>
      <w:r w:rsidRPr="00393250">
        <w:rPr>
          <w:rFonts w:eastAsia="Times New Roman" w:cs="Times New Roman"/>
          <w:color w:val="222222"/>
          <w:sz w:val="24"/>
          <w:szCs w:val="24"/>
        </w:rPr>
        <w:t>raining sponsored by the CAIR-</w:t>
      </w:r>
      <w:proofErr w:type="gramStart"/>
      <w:r w:rsidRPr="00393250">
        <w:rPr>
          <w:rFonts w:eastAsia="Times New Roman" w:cs="Times New Roman"/>
          <w:color w:val="222222"/>
          <w:sz w:val="24"/>
          <w:szCs w:val="24"/>
        </w:rPr>
        <w:t>WA  (</w:t>
      </w:r>
      <w:proofErr w:type="gramEnd"/>
      <w:r w:rsidRPr="00393250">
        <w:rPr>
          <w:rFonts w:eastAsia="Times New Roman" w:cs="Times New Roman"/>
          <w:color w:val="222222"/>
          <w:sz w:val="24"/>
          <w:szCs w:val="24"/>
        </w:rPr>
        <w:t xml:space="preserve">Council on </w:t>
      </w:r>
      <w:r w:rsidR="00A742A6" w:rsidRPr="00393250">
        <w:rPr>
          <w:rFonts w:eastAsia="Times New Roman" w:cs="Times New Roman"/>
          <w:color w:val="222222"/>
          <w:sz w:val="24"/>
          <w:szCs w:val="24"/>
        </w:rPr>
        <w:t>American</w:t>
      </w:r>
      <w:r w:rsidRPr="00393250">
        <w:rPr>
          <w:rFonts w:eastAsia="Times New Roman" w:cs="Times New Roman"/>
          <w:color w:val="222222"/>
          <w:sz w:val="24"/>
          <w:szCs w:val="24"/>
        </w:rPr>
        <w:t xml:space="preserve">-Islamic Relations, Washington State).  </w:t>
      </w:r>
      <w:r w:rsidR="00A742A6" w:rsidRPr="00393250">
        <w:rPr>
          <w:rFonts w:eastAsia="Times New Roman" w:cs="Times New Roman"/>
          <w:color w:val="222222"/>
          <w:sz w:val="24"/>
          <w:szCs w:val="24"/>
        </w:rPr>
        <w:t xml:space="preserve">The interactive training focused on </w:t>
      </w:r>
      <w:r w:rsidR="002F5C0F" w:rsidRPr="00393250">
        <w:rPr>
          <w:rFonts w:eastAsia="Times New Roman" w:cs="Times New Roman"/>
          <w:color w:val="222222"/>
          <w:sz w:val="24"/>
          <w:szCs w:val="24"/>
        </w:rPr>
        <w:t xml:space="preserve">teaching </w:t>
      </w:r>
      <w:r w:rsidR="00A742A6" w:rsidRPr="00393250">
        <w:rPr>
          <w:rFonts w:eastAsia="Times New Roman" w:cs="Times New Roman"/>
          <w:color w:val="222222"/>
          <w:sz w:val="24"/>
          <w:szCs w:val="24"/>
        </w:rPr>
        <w:t xml:space="preserve">bystanders </w:t>
      </w:r>
      <w:r w:rsidR="002F5C0F" w:rsidRPr="00393250">
        <w:rPr>
          <w:rFonts w:eastAsia="Times New Roman" w:cs="Times New Roman"/>
          <w:color w:val="222222"/>
          <w:sz w:val="24"/>
          <w:szCs w:val="24"/>
        </w:rPr>
        <w:t>how to most effectively</w:t>
      </w:r>
      <w:r w:rsidR="00A742A6" w:rsidRPr="00393250">
        <w:rPr>
          <w:rFonts w:eastAsia="Times New Roman" w:cs="Times New Roman"/>
          <w:color w:val="222222"/>
          <w:sz w:val="24"/>
          <w:szCs w:val="24"/>
        </w:rPr>
        <w:t xml:space="preserve"> step in and assist someone that is being harassed or bullied by being present</w:t>
      </w:r>
      <w:r w:rsidR="002F5C0F" w:rsidRPr="00393250">
        <w:rPr>
          <w:rFonts w:eastAsia="Times New Roman" w:cs="Times New Roman"/>
          <w:color w:val="222222"/>
          <w:sz w:val="24"/>
          <w:szCs w:val="24"/>
        </w:rPr>
        <w:t xml:space="preserve"> and aware of what is happening around you. </w:t>
      </w:r>
      <w:r w:rsidR="000C2098">
        <w:rPr>
          <w:rFonts w:eastAsia="Times New Roman" w:cs="Times New Roman"/>
          <w:color w:val="222222"/>
          <w:sz w:val="24"/>
          <w:szCs w:val="24"/>
        </w:rPr>
        <w:t xml:space="preserve"> The premise is if</w:t>
      </w:r>
      <w:r w:rsidR="002F5C0F" w:rsidRPr="00393250">
        <w:rPr>
          <w:rFonts w:eastAsia="Times New Roman" w:cs="Times New Roman"/>
          <w:color w:val="222222"/>
          <w:sz w:val="24"/>
          <w:szCs w:val="24"/>
        </w:rPr>
        <w:t xml:space="preserve"> you see something happening that doesn’t look right, stop and pay attention, to let</w:t>
      </w:r>
      <w:r w:rsidR="00A742A6" w:rsidRPr="00393250">
        <w:rPr>
          <w:rFonts w:eastAsia="Times New Roman" w:cs="Times New Roman"/>
          <w:color w:val="222222"/>
          <w:sz w:val="24"/>
          <w:szCs w:val="24"/>
        </w:rPr>
        <w:t xml:space="preserve"> the bully or harasser know that you see what is going on</w:t>
      </w:r>
      <w:r w:rsidR="002F5C0F" w:rsidRPr="00393250">
        <w:rPr>
          <w:rFonts w:eastAsia="Times New Roman" w:cs="Times New Roman"/>
          <w:color w:val="222222"/>
          <w:sz w:val="24"/>
          <w:szCs w:val="24"/>
        </w:rPr>
        <w:t>.  Gently and calmly tell the person</w:t>
      </w:r>
      <w:r w:rsidR="00A742A6" w:rsidRPr="00393250">
        <w:rPr>
          <w:rFonts w:eastAsia="Times New Roman" w:cs="Times New Roman"/>
          <w:color w:val="222222"/>
          <w:sz w:val="24"/>
          <w:szCs w:val="24"/>
        </w:rPr>
        <w:t xml:space="preserve"> being bullied or harassed </w:t>
      </w:r>
      <w:r w:rsidR="002F5C0F" w:rsidRPr="00393250">
        <w:rPr>
          <w:rFonts w:eastAsia="Times New Roman" w:cs="Times New Roman"/>
          <w:color w:val="222222"/>
          <w:sz w:val="24"/>
          <w:szCs w:val="24"/>
        </w:rPr>
        <w:t>that you see what is happening and ask if</w:t>
      </w:r>
      <w:r w:rsidR="00A742A6" w:rsidRPr="00393250">
        <w:rPr>
          <w:rFonts w:eastAsia="Times New Roman" w:cs="Times New Roman"/>
          <w:color w:val="222222"/>
          <w:sz w:val="24"/>
          <w:szCs w:val="24"/>
        </w:rPr>
        <w:t xml:space="preserve"> they need help</w:t>
      </w:r>
      <w:r w:rsidR="00354CD5" w:rsidRPr="00393250">
        <w:rPr>
          <w:rFonts w:eastAsia="Times New Roman" w:cs="Times New Roman"/>
          <w:color w:val="222222"/>
          <w:sz w:val="24"/>
          <w:szCs w:val="24"/>
        </w:rPr>
        <w:t>.  By offering this help and letting the bull</w:t>
      </w:r>
      <w:r w:rsidR="00393250" w:rsidRPr="00393250">
        <w:rPr>
          <w:rFonts w:eastAsia="Times New Roman" w:cs="Times New Roman"/>
          <w:color w:val="222222"/>
          <w:sz w:val="24"/>
          <w:szCs w:val="24"/>
        </w:rPr>
        <w:t>y</w:t>
      </w:r>
      <w:r w:rsidR="00354CD5" w:rsidRPr="00393250">
        <w:rPr>
          <w:rFonts w:eastAsia="Times New Roman" w:cs="Times New Roman"/>
          <w:color w:val="222222"/>
          <w:sz w:val="24"/>
          <w:szCs w:val="24"/>
        </w:rPr>
        <w:t xml:space="preserve"> know that someone else is aware of what is going on, this will hopefully </w:t>
      </w:r>
      <w:r w:rsidR="00A742A6" w:rsidRPr="00393250">
        <w:rPr>
          <w:rFonts w:eastAsia="Times New Roman" w:cs="Times New Roman"/>
          <w:color w:val="222222"/>
          <w:sz w:val="24"/>
          <w:szCs w:val="24"/>
        </w:rPr>
        <w:t>diffus</w:t>
      </w:r>
      <w:r w:rsidR="00354CD5" w:rsidRPr="00393250">
        <w:rPr>
          <w:rFonts w:eastAsia="Times New Roman" w:cs="Times New Roman"/>
          <w:color w:val="222222"/>
          <w:sz w:val="24"/>
          <w:szCs w:val="24"/>
        </w:rPr>
        <w:t>e</w:t>
      </w:r>
      <w:r w:rsidR="00A742A6" w:rsidRPr="00393250">
        <w:rPr>
          <w:rFonts w:eastAsia="Times New Roman" w:cs="Times New Roman"/>
          <w:color w:val="222222"/>
          <w:sz w:val="24"/>
          <w:szCs w:val="24"/>
        </w:rPr>
        <w:t xml:space="preserve"> the situation non-violently. </w:t>
      </w:r>
      <w:r w:rsidR="000C2098">
        <w:rPr>
          <w:rFonts w:eastAsia="Times New Roman" w:cs="Times New Roman"/>
          <w:color w:val="222222"/>
          <w:sz w:val="24"/>
          <w:szCs w:val="24"/>
        </w:rPr>
        <w:t>Principal Bailey</w:t>
      </w:r>
      <w:r w:rsidR="00B25E94" w:rsidRPr="00393250">
        <w:rPr>
          <w:rFonts w:eastAsia="Times New Roman" w:cs="Times New Roman"/>
          <w:color w:val="222222"/>
          <w:sz w:val="24"/>
          <w:szCs w:val="24"/>
        </w:rPr>
        <w:t xml:space="preserve"> will be teaching the students </w:t>
      </w:r>
      <w:r w:rsidR="00A742A6" w:rsidRPr="00393250">
        <w:rPr>
          <w:rFonts w:eastAsia="Times New Roman" w:cs="Times New Roman"/>
          <w:color w:val="222222"/>
          <w:sz w:val="24"/>
          <w:szCs w:val="24"/>
        </w:rPr>
        <w:t xml:space="preserve">the tools </w:t>
      </w:r>
      <w:r w:rsidR="002F5C0F" w:rsidRPr="00393250">
        <w:rPr>
          <w:rFonts w:eastAsia="Times New Roman" w:cs="Times New Roman"/>
          <w:color w:val="222222"/>
          <w:sz w:val="24"/>
          <w:szCs w:val="24"/>
        </w:rPr>
        <w:t>and tactics</w:t>
      </w:r>
      <w:r w:rsidR="00A742A6" w:rsidRPr="00393250">
        <w:rPr>
          <w:rFonts w:eastAsia="Times New Roman" w:cs="Times New Roman"/>
          <w:color w:val="222222"/>
          <w:sz w:val="24"/>
          <w:szCs w:val="24"/>
        </w:rPr>
        <w:t xml:space="preserve"> </w:t>
      </w:r>
      <w:r w:rsidR="002F5C0F" w:rsidRPr="00393250">
        <w:rPr>
          <w:rFonts w:eastAsia="Times New Roman" w:cs="Times New Roman"/>
          <w:color w:val="222222"/>
          <w:sz w:val="24"/>
          <w:szCs w:val="24"/>
        </w:rPr>
        <w:t>that she</w:t>
      </w:r>
      <w:r w:rsidR="00B25E94" w:rsidRPr="00393250">
        <w:rPr>
          <w:rFonts w:eastAsia="Times New Roman" w:cs="Times New Roman"/>
          <w:color w:val="222222"/>
          <w:sz w:val="24"/>
          <w:szCs w:val="24"/>
        </w:rPr>
        <w:t xml:space="preserve"> learned</w:t>
      </w:r>
      <w:r w:rsidR="00A742A6" w:rsidRPr="00393250">
        <w:rPr>
          <w:rFonts w:eastAsia="Times New Roman" w:cs="Times New Roman"/>
          <w:color w:val="222222"/>
          <w:sz w:val="24"/>
          <w:szCs w:val="24"/>
        </w:rPr>
        <w:t xml:space="preserve"> in </w:t>
      </w:r>
      <w:r w:rsidR="000C2098">
        <w:rPr>
          <w:rFonts w:eastAsia="Times New Roman" w:cs="Times New Roman"/>
          <w:color w:val="222222"/>
          <w:sz w:val="24"/>
          <w:szCs w:val="24"/>
        </w:rPr>
        <w:t>to help</w:t>
      </w:r>
      <w:r w:rsidR="00A742A6" w:rsidRPr="00393250">
        <w:rPr>
          <w:rFonts w:eastAsia="Times New Roman" w:cs="Times New Roman"/>
          <w:color w:val="222222"/>
          <w:sz w:val="24"/>
          <w:szCs w:val="24"/>
        </w:rPr>
        <w:t xml:space="preserve"> empower PCMS students to step in and help when they see someone being bullied. </w:t>
      </w:r>
    </w:p>
    <w:p w14:paraId="33F95FB8" w14:textId="3A7B3F19" w:rsidR="00C0630A" w:rsidRPr="00393250" w:rsidRDefault="00C0630A" w:rsidP="00393250">
      <w:pPr>
        <w:pStyle w:val="ListParagraph"/>
        <w:numPr>
          <w:ilvl w:val="0"/>
          <w:numId w:val="33"/>
        </w:numPr>
        <w:rPr>
          <w:rFonts w:eastAsia="Times New Roman" w:cs="Times New Roman"/>
          <w:color w:val="222222"/>
          <w:sz w:val="24"/>
          <w:szCs w:val="24"/>
        </w:rPr>
      </w:pPr>
      <w:proofErr w:type="spellStart"/>
      <w:r>
        <w:rPr>
          <w:rFonts w:eastAsia="Times New Roman" w:cs="Times New Roman"/>
          <w:color w:val="222222"/>
          <w:sz w:val="24"/>
          <w:szCs w:val="24"/>
        </w:rPr>
        <w:t>ParentWiser</w:t>
      </w:r>
      <w:proofErr w:type="spellEnd"/>
      <w:r>
        <w:rPr>
          <w:rFonts w:eastAsia="Times New Roman" w:cs="Times New Roman"/>
          <w:color w:val="222222"/>
          <w:sz w:val="24"/>
          <w:szCs w:val="24"/>
        </w:rPr>
        <w:t xml:space="preserve"> Event:  Parenting with </w:t>
      </w:r>
      <w:r w:rsidR="000C2098">
        <w:rPr>
          <w:rFonts w:eastAsia="Times New Roman" w:cs="Times New Roman"/>
          <w:color w:val="222222"/>
          <w:sz w:val="24"/>
          <w:szCs w:val="24"/>
        </w:rPr>
        <w:t>Identity</w:t>
      </w:r>
      <w:r>
        <w:rPr>
          <w:rFonts w:eastAsia="Times New Roman" w:cs="Times New Roman"/>
          <w:color w:val="222222"/>
          <w:sz w:val="24"/>
          <w:szCs w:val="24"/>
        </w:rPr>
        <w:t xml:space="preserve"> in Mind with Rosetta Lee. Learn how to create positive </w:t>
      </w:r>
      <w:r w:rsidR="000C2098">
        <w:rPr>
          <w:rFonts w:eastAsia="Times New Roman" w:cs="Times New Roman"/>
          <w:color w:val="222222"/>
          <w:sz w:val="24"/>
          <w:szCs w:val="24"/>
        </w:rPr>
        <w:t>self-identity</w:t>
      </w:r>
      <w:r>
        <w:rPr>
          <w:rFonts w:eastAsia="Times New Roman" w:cs="Times New Roman"/>
          <w:color w:val="222222"/>
          <w:sz w:val="24"/>
          <w:szCs w:val="24"/>
        </w:rPr>
        <w:t xml:space="preserve"> in our children and to be a positive influence on others</w:t>
      </w:r>
      <w:r w:rsidR="000C2098">
        <w:rPr>
          <w:rFonts w:eastAsia="Times New Roman" w:cs="Times New Roman"/>
          <w:color w:val="222222"/>
          <w:sz w:val="24"/>
          <w:szCs w:val="24"/>
        </w:rPr>
        <w:t xml:space="preserve">.  </w:t>
      </w:r>
      <w:r>
        <w:rPr>
          <w:rFonts w:eastAsia="Times New Roman" w:cs="Times New Roman"/>
          <w:color w:val="222222"/>
          <w:sz w:val="24"/>
          <w:szCs w:val="24"/>
        </w:rPr>
        <w:t xml:space="preserve"> </w:t>
      </w:r>
      <w:r w:rsidR="000C2098">
        <w:rPr>
          <w:rFonts w:eastAsia="Times New Roman" w:cs="Times New Roman"/>
          <w:color w:val="222222"/>
          <w:sz w:val="24"/>
          <w:szCs w:val="24"/>
        </w:rPr>
        <w:t xml:space="preserve">Event will be </w:t>
      </w:r>
      <w:r>
        <w:rPr>
          <w:rFonts w:eastAsia="Times New Roman" w:cs="Times New Roman"/>
          <w:color w:val="222222"/>
          <w:sz w:val="24"/>
          <w:szCs w:val="24"/>
        </w:rPr>
        <w:t>January 23, 2019, 11:30am at the Mercer Island Library</w:t>
      </w:r>
    </w:p>
    <w:p w14:paraId="4BD17975" w14:textId="77777777" w:rsidR="00AF5A63" w:rsidRDefault="0078685E" w:rsidP="0078685E">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t>New Business:</w:t>
      </w:r>
      <w:r w:rsidR="00BE229F">
        <w:rPr>
          <w:rFonts w:eastAsia="Times New Roman" w:cs="Times New Roman"/>
          <w:b/>
          <w:color w:val="222222"/>
          <w:sz w:val="24"/>
          <w:szCs w:val="24"/>
        </w:rPr>
        <w:tab/>
      </w:r>
      <w:r w:rsidR="00BE229F">
        <w:rPr>
          <w:rFonts w:eastAsia="Times New Roman" w:cs="Times New Roman"/>
          <w:b/>
          <w:color w:val="222222"/>
          <w:sz w:val="24"/>
          <w:szCs w:val="24"/>
        </w:rPr>
        <w:tab/>
      </w:r>
    </w:p>
    <w:p w14:paraId="77EA865E" w14:textId="77777777" w:rsidR="00AF5A63" w:rsidRDefault="00AF5A63" w:rsidP="0078685E">
      <w:pPr>
        <w:shd w:val="clear" w:color="auto" w:fill="FFFFFF"/>
        <w:spacing w:after="0" w:line="240" w:lineRule="auto"/>
        <w:rPr>
          <w:rFonts w:eastAsia="Times New Roman" w:cs="Times New Roman"/>
          <w:color w:val="222222"/>
          <w:sz w:val="24"/>
          <w:szCs w:val="24"/>
        </w:rPr>
      </w:pPr>
    </w:p>
    <w:p w14:paraId="7B31BEF4" w14:textId="755428D4" w:rsidR="00AF5A63" w:rsidRDefault="00276A3F" w:rsidP="00AF5A63">
      <w:pPr>
        <w:pStyle w:val="ListParagraph"/>
        <w:numPr>
          <w:ilvl w:val="0"/>
          <w:numId w:val="26"/>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The PTSA is seeking</w:t>
      </w:r>
      <w:r w:rsidR="00AB08B5">
        <w:rPr>
          <w:rFonts w:eastAsia="Times New Roman" w:cs="Times New Roman"/>
          <w:color w:val="222222"/>
          <w:sz w:val="24"/>
          <w:szCs w:val="24"/>
        </w:rPr>
        <w:t xml:space="preserve"> volunteers to serve on </w:t>
      </w:r>
      <w:r>
        <w:rPr>
          <w:rFonts w:eastAsia="Times New Roman" w:cs="Times New Roman"/>
          <w:color w:val="222222"/>
          <w:sz w:val="24"/>
          <w:szCs w:val="24"/>
        </w:rPr>
        <w:t xml:space="preserve">the </w:t>
      </w:r>
      <w:r w:rsidR="002F4CD3">
        <w:rPr>
          <w:rFonts w:eastAsia="Times New Roman" w:cs="Times New Roman"/>
          <w:color w:val="222222"/>
          <w:sz w:val="24"/>
          <w:szCs w:val="24"/>
        </w:rPr>
        <w:t xml:space="preserve">Awards and </w:t>
      </w:r>
      <w:r w:rsidR="00900DB9">
        <w:rPr>
          <w:rFonts w:eastAsia="Times New Roman" w:cs="Times New Roman"/>
          <w:color w:val="222222"/>
          <w:sz w:val="24"/>
          <w:szCs w:val="24"/>
        </w:rPr>
        <w:t>N</w:t>
      </w:r>
      <w:r w:rsidR="00AF5A63" w:rsidRPr="00AF5A63">
        <w:rPr>
          <w:rFonts w:eastAsia="Times New Roman" w:cs="Times New Roman"/>
          <w:color w:val="222222"/>
          <w:sz w:val="24"/>
          <w:szCs w:val="24"/>
        </w:rPr>
        <w:t>ominating Committee</w:t>
      </w:r>
      <w:r w:rsidR="002F4CD3">
        <w:rPr>
          <w:rFonts w:eastAsia="Times New Roman" w:cs="Times New Roman"/>
          <w:color w:val="222222"/>
          <w:sz w:val="24"/>
          <w:szCs w:val="24"/>
        </w:rPr>
        <w:t>s</w:t>
      </w:r>
      <w:r w:rsidR="00C0630A">
        <w:rPr>
          <w:rFonts w:eastAsia="Times New Roman" w:cs="Times New Roman"/>
          <w:color w:val="222222"/>
          <w:sz w:val="24"/>
          <w:szCs w:val="24"/>
        </w:rPr>
        <w:t>.</w:t>
      </w:r>
    </w:p>
    <w:p w14:paraId="59E8267C" w14:textId="34DD8BE6" w:rsidR="00393250" w:rsidRPr="00AF5A63" w:rsidRDefault="00393250" w:rsidP="00AF5A63">
      <w:pPr>
        <w:pStyle w:val="ListParagraph"/>
        <w:numPr>
          <w:ilvl w:val="0"/>
          <w:numId w:val="26"/>
        </w:numPr>
        <w:shd w:val="clear" w:color="auto" w:fill="FFFFFF"/>
        <w:spacing w:after="0" w:line="240" w:lineRule="auto"/>
        <w:rPr>
          <w:rFonts w:eastAsia="Times New Roman" w:cs="Times New Roman"/>
          <w:color w:val="222222"/>
          <w:sz w:val="24"/>
          <w:szCs w:val="24"/>
        </w:rPr>
      </w:pPr>
      <w:proofErr w:type="spellStart"/>
      <w:r>
        <w:rPr>
          <w:rFonts w:eastAsia="Times New Roman" w:cs="Times New Roman"/>
          <w:color w:val="222222"/>
          <w:sz w:val="24"/>
          <w:szCs w:val="24"/>
        </w:rPr>
        <w:t>Yuriy</w:t>
      </w:r>
      <w:proofErr w:type="spellEnd"/>
      <w:r>
        <w:rPr>
          <w:rFonts w:eastAsia="Times New Roman" w:cs="Times New Roman"/>
          <w:color w:val="222222"/>
          <w:sz w:val="24"/>
          <w:szCs w:val="24"/>
        </w:rPr>
        <w:t xml:space="preserve"> </w:t>
      </w:r>
      <w:proofErr w:type="spellStart"/>
      <w:r>
        <w:rPr>
          <w:rFonts w:eastAsia="Times New Roman" w:cs="Times New Roman"/>
          <w:color w:val="222222"/>
          <w:sz w:val="24"/>
          <w:szCs w:val="24"/>
        </w:rPr>
        <w:t>Vasyleha</w:t>
      </w:r>
      <w:proofErr w:type="spellEnd"/>
      <w:r>
        <w:rPr>
          <w:rFonts w:eastAsia="Times New Roman" w:cs="Times New Roman"/>
          <w:color w:val="222222"/>
          <w:sz w:val="24"/>
          <w:szCs w:val="24"/>
        </w:rPr>
        <w:t xml:space="preserve"> asked to address the PTSA to talk about his desire to create weather shelters at bus stops where they are needed.  He has already been to the District and the City and is now presenting his idea to the PTSA for consideration and ideas on how to implement.  </w:t>
      </w:r>
      <w:proofErr w:type="spellStart"/>
      <w:r>
        <w:rPr>
          <w:rFonts w:eastAsia="Times New Roman" w:cs="Times New Roman"/>
          <w:color w:val="222222"/>
          <w:sz w:val="24"/>
          <w:szCs w:val="24"/>
        </w:rPr>
        <w:t>Yuriy</w:t>
      </w:r>
      <w:proofErr w:type="spellEnd"/>
      <w:r>
        <w:rPr>
          <w:rFonts w:eastAsia="Times New Roman" w:cs="Times New Roman"/>
          <w:color w:val="222222"/>
          <w:sz w:val="24"/>
          <w:szCs w:val="24"/>
        </w:rPr>
        <w:t xml:space="preserve"> believes that creating these weather shelters will not only keep our kids warm and dry but It will promote a caring supportive community.</w:t>
      </w:r>
    </w:p>
    <w:p w14:paraId="433B8DC0" w14:textId="237DC676" w:rsidR="002F4CD3" w:rsidRDefault="002F4CD3" w:rsidP="002F4CD3">
      <w:pPr>
        <w:shd w:val="clear" w:color="auto" w:fill="FFFFFF"/>
        <w:tabs>
          <w:tab w:val="left" w:pos="1329"/>
          <w:tab w:val="left" w:pos="4214"/>
        </w:tabs>
        <w:spacing w:after="0" w:line="240" w:lineRule="auto"/>
        <w:rPr>
          <w:rFonts w:eastAsia="Times New Roman" w:cs="Times New Roman"/>
          <w:b/>
          <w:color w:val="222222"/>
          <w:sz w:val="24"/>
          <w:szCs w:val="24"/>
        </w:rPr>
      </w:pPr>
      <w:r>
        <w:rPr>
          <w:rFonts w:eastAsia="Times New Roman" w:cs="Times New Roman"/>
          <w:b/>
          <w:color w:val="222222"/>
          <w:sz w:val="24"/>
          <w:szCs w:val="24"/>
        </w:rPr>
        <w:tab/>
      </w:r>
    </w:p>
    <w:p w14:paraId="0F2B6431" w14:textId="77777777" w:rsidR="000E0610" w:rsidRDefault="000E0610" w:rsidP="0078685E">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t>Announcements:</w:t>
      </w:r>
    </w:p>
    <w:p w14:paraId="3527BCB6" w14:textId="5EB9E879" w:rsidR="00900DB9" w:rsidRPr="002F4CD3" w:rsidRDefault="00900DB9" w:rsidP="002F4CD3">
      <w:pPr>
        <w:shd w:val="clear" w:color="auto" w:fill="FFFFFF"/>
        <w:spacing w:after="0" w:line="240" w:lineRule="auto"/>
        <w:rPr>
          <w:rFonts w:eastAsia="Times New Roman" w:cs="Times New Roman"/>
          <w:color w:val="222222"/>
          <w:sz w:val="24"/>
          <w:szCs w:val="24"/>
        </w:rPr>
      </w:pPr>
    </w:p>
    <w:p w14:paraId="1C80BE7E" w14:textId="2D7AA762" w:rsidR="002F4CD3" w:rsidRDefault="002F4CD3" w:rsidP="00DE1E52">
      <w:pPr>
        <w:pStyle w:val="ListParagraph"/>
        <w:numPr>
          <w:ilvl w:val="0"/>
          <w:numId w:val="25"/>
        </w:numPr>
        <w:shd w:val="clear" w:color="auto" w:fill="FFFFFF"/>
        <w:spacing w:after="0"/>
        <w:rPr>
          <w:rFonts w:eastAsia="Times New Roman" w:cs="Times New Roman"/>
          <w:color w:val="222222"/>
          <w:sz w:val="24"/>
          <w:szCs w:val="24"/>
        </w:rPr>
      </w:pPr>
      <w:r>
        <w:rPr>
          <w:rFonts w:eastAsia="Times New Roman" w:cs="Times New Roman"/>
          <w:color w:val="222222"/>
          <w:sz w:val="24"/>
          <w:szCs w:val="24"/>
        </w:rPr>
        <w:t>Council Reflections Reception: January 15, 2019 @ Issaquah HS 6:30-8:00pm</w:t>
      </w:r>
    </w:p>
    <w:p w14:paraId="7B53DC87" w14:textId="102EDD6A" w:rsidR="000E0610" w:rsidRDefault="000E0610" w:rsidP="000E0610">
      <w:pPr>
        <w:pStyle w:val="ListParagraph"/>
        <w:numPr>
          <w:ilvl w:val="0"/>
          <w:numId w:val="25"/>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Next Membership Meeting</w:t>
      </w:r>
      <w:r w:rsidR="00BE229F">
        <w:rPr>
          <w:rFonts w:eastAsia="Times New Roman" w:cs="Times New Roman"/>
          <w:color w:val="222222"/>
          <w:sz w:val="24"/>
          <w:szCs w:val="24"/>
        </w:rPr>
        <w:t xml:space="preserve"> -- </w:t>
      </w:r>
      <w:r w:rsidR="002D4E72">
        <w:rPr>
          <w:rFonts w:eastAsia="Times New Roman" w:cs="Times New Roman"/>
          <w:color w:val="222222"/>
          <w:sz w:val="24"/>
          <w:szCs w:val="24"/>
        </w:rPr>
        <w:t>January 1</w:t>
      </w:r>
      <w:r w:rsidR="002F4CD3">
        <w:rPr>
          <w:rFonts w:eastAsia="Times New Roman" w:cs="Times New Roman"/>
          <w:color w:val="222222"/>
          <w:sz w:val="24"/>
          <w:szCs w:val="24"/>
        </w:rPr>
        <w:t>7</w:t>
      </w:r>
      <w:r w:rsidR="002D4E72">
        <w:rPr>
          <w:rFonts w:eastAsia="Times New Roman" w:cs="Times New Roman"/>
          <w:color w:val="222222"/>
          <w:sz w:val="24"/>
          <w:szCs w:val="24"/>
        </w:rPr>
        <w:t>, 201</w:t>
      </w:r>
      <w:r w:rsidR="002F4CD3">
        <w:rPr>
          <w:rFonts w:eastAsia="Times New Roman" w:cs="Times New Roman"/>
          <w:color w:val="222222"/>
          <w:sz w:val="24"/>
          <w:szCs w:val="24"/>
        </w:rPr>
        <w:t>9</w:t>
      </w:r>
      <w:r w:rsidR="002D4E72">
        <w:rPr>
          <w:rFonts w:eastAsia="Times New Roman" w:cs="Times New Roman"/>
          <w:color w:val="222222"/>
          <w:sz w:val="24"/>
          <w:szCs w:val="24"/>
        </w:rPr>
        <w:t xml:space="preserve"> @ 1:00 pm</w:t>
      </w:r>
    </w:p>
    <w:p w14:paraId="5B401F00" w14:textId="0AF4DCE8" w:rsidR="0078685E" w:rsidRPr="00393250" w:rsidRDefault="002F4CD3" w:rsidP="00A55E5B">
      <w:pPr>
        <w:pStyle w:val="ListParagraph"/>
        <w:numPr>
          <w:ilvl w:val="0"/>
          <w:numId w:val="25"/>
        </w:numPr>
        <w:shd w:val="clear" w:color="auto" w:fill="FFFFFF"/>
        <w:spacing w:after="0" w:line="240" w:lineRule="auto"/>
        <w:rPr>
          <w:rFonts w:eastAsia="Times New Roman" w:cs="Times New Roman"/>
          <w:b/>
          <w:color w:val="222222"/>
          <w:sz w:val="24"/>
          <w:szCs w:val="24"/>
        </w:rPr>
      </w:pPr>
      <w:r w:rsidRPr="00393250">
        <w:rPr>
          <w:rFonts w:eastAsia="Times New Roman" w:cs="Times New Roman"/>
          <w:color w:val="222222"/>
          <w:sz w:val="24"/>
          <w:szCs w:val="24"/>
        </w:rPr>
        <w:t>WSPTA Focus Day – February 11, 2019, State Capitol - Olympia, WA</w:t>
      </w:r>
    </w:p>
    <w:sectPr w:rsidR="0078685E" w:rsidRPr="00393250" w:rsidSect="003F28A4">
      <w:headerReference w:type="default" r:id="rId12"/>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96AB97" w14:textId="77777777" w:rsidR="0007595F" w:rsidRDefault="0007595F" w:rsidP="00A84D3A">
      <w:pPr>
        <w:spacing w:after="0" w:line="240" w:lineRule="auto"/>
      </w:pPr>
      <w:r>
        <w:separator/>
      </w:r>
    </w:p>
  </w:endnote>
  <w:endnote w:type="continuationSeparator" w:id="0">
    <w:p w14:paraId="07E57A11" w14:textId="77777777" w:rsidR="0007595F" w:rsidRDefault="0007595F" w:rsidP="00A8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8ABF4" w14:textId="588D6369" w:rsidR="00AF5A63" w:rsidRDefault="00AF5A63">
    <w:pPr>
      <w:pStyle w:val="Footer"/>
    </w:pPr>
    <w:r>
      <w:rPr>
        <w:color w:val="4F81BD" w:themeColor="accent1"/>
      </w:rPr>
      <w:t xml:space="preserve"> </w:t>
    </w:r>
    <w:r>
      <w:rPr>
        <w:rFonts w:asciiTheme="majorHAnsi" w:eastAsiaTheme="majorEastAsia" w:hAnsiTheme="majorHAnsi" w:cstheme="majorBidi"/>
        <w:color w:val="4F81BD" w:themeColor="accent1"/>
        <w:sz w:val="20"/>
        <w:szCs w:val="20"/>
      </w:rPr>
      <w:t xml:space="preserve">pg. </w:t>
    </w:r>
    <w:r>
      <w:rPr>
        <w:color w:val="4F81BD" w:themeColor="accent1"/>
        <w:sz w:val="20"/>
        <w:szCs w:val="20"/>
      </w:rPr>
      <w:fldChar w:fldCharType="begin"/>
    </w:r>
    <w:r>
      <w:rPr>
        <w:color w:val="4F81BD" w:themeColor="accent1"/>
        <w:sz w:val="20"/>
        <w:szCs w:val="20"/>
      </w:rPr>
      <w:instrText xml:space="preserve"> PAGE    \* MERGEFORMAT </w:instrText>
    </w:r>
    <w:r>
      <w:rPr>
        <w:color w:val="4F81BD" w:themeColor="accent1"/>
        <w:sz w:val="20"/>
        <w:szCs w:val="20"/>
      </w:rPr>
      <w:fldChar w:fldCharType="separate"/>
    </w:r>
    <w:r w:rsidR="00F20EBA" w:rsidRPr="00F20EBA">
      <w:rPr>
        <w:rFonts w:asciiTheme="majorHAnsi" w:eastAsiaTheme="majorEastAsia" w:hAnsiTheme="majorHAnsi" w:cstheme="majorBidi"/>
        <w:noProof/>
        <w:color w:val="4F81BD" w:themeColor="accent1"/>
        <w:sz w:val="20"/>
        <w:szCs w:val="20"/>
      </w:rPr>
      <w:t>2</w:t>
    </w:r>
    <w:r>
      <w:rPr>
        <w:rFonts w:asciiTheme="majorHAnsi" w:eastAsiaTheme="majorEastAsia" w:hAnsiTheme="majorHAnsi" w:cstheme="majorBidi"/>
        <w:noProof/>
        <w:color w:val="4F81BD" w:themeColor="accent1"/>
        <w:sz w:val="20"/>
        <w:szCs w:val="20"/>
      </w:rPr>
      <w:fldChar w:fldCharType="end"/>
    </w:r>
    <w:r>
      <w:rPr>
        <w:rFonts w:asciiTheme="majorHAnsi" w:eastAsiaTheme="majorEastAsia" w:hAnsiTheme="majorHAnsi" w:cstheme="majorBidi"/>
        <w:noProof/>
        <w:color w:val="4F81BD" w:themeColor="accent1"/>
        <w:sz w:val="20"/>
        <w:szCs w:val="20"/>
      </w:rPr>
      <w:t xml:space="preserve"> PCMS PTSA General Member Meeting 11-1</w:t>
    </w:r>
    <w:r w:rsidR="002F4CD3">
      <w:rPr>
        <w:rFonts w:asciiTheme="majorHAnsi" w:eastAsiaTheme="majorEastAsia" w:hAnsiTheme="majorHAnsi" w:cstheme="majorBidi"/>
        <w:noProof/>
        <w:color w:val="4F81BD" w:themeColor="accent1"/>
        <w:sz w:val="20"/>
        <w:szCs w:val="20"/>
      </w:rPr>
      <w:t>5</w:t>
    </w:r>
    <w:r>
      <w:rPr>
        <w:rFonts w:asciiTheme="majorHAnsi" w:eastAsiaTheme="majorEastAsia" w:hAnsiTheme="majorHAnsi" w:cstheme="majorBidi"/>
        <w:noProof/>
        <w:color w:val="4F81BD" w:themeColor="accent1"/>
        <w:sz w:val="20"/>
        <w:szCs w:val="20"/>
      </w:rPr>
      <w:t>-201</w:t>
    </w:r>
    <w:r w:rsidR="002F4CD3">
      <w:rPr>
        <w:rFonts w:asciiTheme="majorHAnsi" w:eastAsiaTheme="majorEastAsia" w:hAnsiTheme="majorHAnsi" w:cstheme="majorBidi"/>
        <w:noProof/>
        <w:color w:val="4F81BD" w:themeColor="accent1"/>
        <w:sz w:val="20"/>
        <w:szCs w:val="20"/>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04E38E" w14:textId="77777777" w:rsidR="0007595F" w:rsidRDefault="0007595F" w:rsidP="00A84D3A">
      <w:pPr>
        <w:spacing w:after="0" w:line="240" w:lineRule="auto"/>
      </w:pPr>
      <w:r>
        <w:separator/>
      </w:r>
    </w:p>
  </w:footnote>
  <w:footnote w:type="continuationSeparator" w:id="0">
    <w:p w14:paraId="0D262D9D" w14:textId="77777777" w:rsidR="0007595F" w:rsidRDefault="0007595F" w:rsidP="00A8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2D18F" w14:textId="24E3050C" w:rsidR="00AF5A63" w:rsidRDefault="002F4CD3">
    <w:pPr>
      <w:pStyle w:val="Header"/>
    </w:pPr>
    <w:r>
      <w:rPr>
        <w:noProof/>
        <w:color w:val="4F81BD" w:themeColor="accent1"/>
      </w:rPr>
      <mc:AlternateContent>
        <mc:Choice Requires="wps">
          <w:drawing>
            <wp:anchor distT="0" distB="0" distL="114300" distR="114300" simplePos="0" relativeHeight="251661312" behindDoc="0" locked="0" layoutInCell="1" allowOverlap="1" wp14:anchorId="402D51A9" wp14:editId="45194877">
              <wp:simplePos x="0" y="0"/>
              <wp:positionH relativeFrom="page">
                <wp:posOffset>188193</wp:posOffset>
              </wp:positionH>
              <wp:positionV relativeFrom="page">
                <wp:posOffset>251460</wp:posOffset>
              </wp:positionV>
              <wp:extent cx="7364730" cy="9528810"/>
              <wp:effectExtent l="0" t="0" r="7620" b="762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3B15214" id="Rectangle 452" o:spid="_x0000_s1026" style="position:absolute;margin-left:14.8pt;margin-top:19.8pt;width:579.9pt;height:750.3pt;z-index:251661312;visibility:visible;mso-wrap-style:square;mso-width-percent:950;mso-height-percent:950;mso-wrap-distance-left:9pt;mso-wrap-distance-top:0;mso-wrap-distance-right:9pt;mso-wrap-distance-bottom:0;mso-position-horizontal:absolute;mso-position-horizontal-relative:page;mso-position-vertical:absolute;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" filled="f" strokecolor="#938953 [1614]" strokeweight="1.25pt">
              <w10:wrap anchorx="page" anchory="page"/>
            </v:rect>
          </w:pict>
        </mc:Fallback>
      </mc:AlternateContent>
    </w:r>
    <w:r w:rsidR="00AF5A63" w:rsidRPr="00ED6AE3">
      <w:rPr>
        <w:rFonts w:ascii="Calibri" w:hAnsi="Calibri" w:cs="Calibri"/>
        <w:color w:val="222222"/>
        <w:shd w:val="clear" w:color="auto" w:fill="FFFFFF"/>
      </w:rPr>
      <w:t> </w:t>
    </w:r>
    <w:hyperlink r:id="rId1" w:tgtFrame="_blank" w:history="1">
      <w:r w:rsidR="00AF5A63" w:rsidRPr="00ED6AE3">
        <w:rPr>
          <w:rFonts w:ascii="Calibri" w:hAnsi="Calibri" w:cs="Calibri"/>
          <w:color w:val="1155CC"/>
          <w:u w:val="single"/>
          <w:shd w:val="clear" w:color="auto" w:fill="FFFFFF"/>
        </w:rPr>
        <w:t>http://pacificcascadeptsa.org</w:t>
      </w:r>
    </w:hyperlink>
  </w:p>
  <w:sdt>
    <w:sdtPr>
      <w:id w:val="-380718294"/>
      <w:docPartObj>
        <w:docPartGallery w:val="Page Numbers (Margins)"/>
        <w:docPartUnique/>
      </w:docPartObj>
    </w:sdtPr>
    <w:sdtEndPr/>
    <w:sdtContent>
      <w:p w14:paraId="6FFE4A71" w14:textId="77777777" w:rsidR="00AF5A63" w:rsidRDefault="00AF5A63">
        <w:pPr>
          <w:pStyle w:val="Header"/>
        </w:pPr>
        <w:r>
          <w:rPr>
            <w:noProof/>
          </w:rPr>
          <mc:AlternateContent>
            <mc:Choice Requires="wps">
              <w:drawing>
                <wp:anchor distT="0" distB="0" distL="114300" distR="114300" simplePos="0" relativeHeight="251659264" behindDoc="0" locked="0" layoutInCell="0" allowOverlap="1" wp14:anchorId="2481042E" wp14:editId="048A13FC">
                  <wp:simplePos x="0" y="0"/>
                  <wp:positionH relativeFrom="rightMargin">
                    <wp:align>center</wp:align>
                  </wp:positionH>
                  <wp:positionV relativeFrom="margin">
                    <wp:align>bottom</wp:align>
                  </wp:positionV>
                  <wp:extent cx="272415"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2183130"/>
                          </a:xfrm>
                          <a:prstGeom prst="rect">
                            <a:avLst/>
                          </a:prstGeom>
                          <a:noFill/>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8F58DA0" w14:textId="77777777"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fldChar w:fldCharType="begin"/>
                              </w:r>
                              <w:r w:rsidRPr="00A84D3A">
                                <w:rPr>
                                  <w:sz w:val="12"/>
                                  <w:szCs w:val="12"/>
                                </w:rPr>
                                <w:instrText xml:space="preserve"> PAGE    \* MERGEFORMAT </w:instrText>
                              </w:r>
                              <w:r w:rsidRPr="00A84D3A">
                                <w:rPr>
                                  <w:sz w:val="12"/>
                                  <w:szCs w:val="12"/>
                                </w:rPr>
                                <w:fldChar w:fldCharType="separate"/>
                              </w:r>
                              <w:r w:rsidR="00F20EBA" w:rsidRPr="00F20EBA">
                                <w:rPr>
                                  <w:rFonts w:asciiTheme="majorHAnsi" w:eastAsiaTheme="majorEastAsia" w:hAnsiTheme="majorHAnsi" w:cstheme="majorBidi"/>
                                  <w:noProof/>
                                  <w:sz w:val="12"/>
                                  <w:szCs w:val="12"/>
                                </w:rPr>
                                <w:t>2</w:t>
                              </w:r>
                              <w:r w:rsidRPr="00A84D3A">
                                <w:rPr>
                                  <w:rFonts w:asciiTheme="majorHAnsi" w:eastAsiaTheme="majorEastAsia" w:hAnsiTheme="majorHAnsi" w:cstheme="majorBidi"/>
                                  <w:noProof/>
                                  <w:sz w:val="12"/>
                                  <w:szCs w:val="12"/>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481042E" id="Rectangle 3" o:spid="_x0000_s1026" style="position:absolute;margin-left:0;margin-top:0;width:21.45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" o:allowincell="f" filled="f" stroked="f">
                  <v:textbox style="layout-flow:vertical;mso-layout-flow-alt:bottom-to-top;mso-fit-shape-to-text:t">
                    <w:txbxContent>
                      <w:p w14:paraId="68F58DA0" w14:textId="77777777"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fldChar w:fldCharType="begin"/>
                        </w:r>
                        <w:r w:rsidRPr="00A84D3A">
                          <w:rPr>
                            <w:sz w:val="12"/>
                            <w:szCs w:val="12"/>
                          </w:rPr>
                          <w:instrText xml:space="preserve"> PAGE    \* MERGEFORMAT </w:instrText>
                        </w:r>
                        <w:r w:rsidRPr="00A84D3A">
                          <w:rPr>
                            <w:sz w:val="12"/>
                            <w:szCs w:val="12"/>
                          </w:rPr>
                          <w:fldChar w:fldCharType="separate"/>
                        </w:r>
                        <w:r w:rsidR="00F20EBA" w:rsidRPr="00F20EBA">
                          <w:rPr>
                            <w:rFonts w:asciiTheme="majorHAnsi" w:eastAsiaTheme="majorEastAsia" w:hAnsiTheme="majorHAnsi" w:cstheme="majorBidi"/>
                            <w:noProof/>
                            <w:sz w:val="12"/>
                            <w:szCs w:val="12"/>
                          </w:rPr>
                          <w:t>2</w:t>
                        </w:r>
                        <w:r w:rsidRPr="00A84D3A">
                          <w:rPr>
                            <w:rFonts w:asciiTheme="majorHAnsi" w:eastAsiaTheme="majorEastAsia" w:hAnsiTheme="majorHAnsi" w:cstheme="majorBidi"/>
                            <w:noProof/>
                            <w:sz w:val="12"/>
                            <w:szCs w:val="12"/>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80F3C"/>
    <w:multiLevelType w:val="hybridMultilevel"/>
    <w:tmpl w:val="32FC6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12E28"/>
    <w:multiLevelType w:val="hybridMultilevel"/>
    <w:tmpl w:val="8D708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E2EAF"/>
    <w:multiLevelType w:val="hybridMultilevel"/>
    <w:tmpl w:val="5BF06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840AC"/>
    <w:multiLevelType w:val="hybridMultilevel"/>
    <w:tmpl w:val="84E02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37BA3"/>
    <w:multiLevelType w:val="hybridMultilevel"/>
    <w:tmpl w:val="EBB8B78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E043BD"/>
    <w:multiLevelType w:val="hybridMultilevel"/>
    <w:tmpl w:val="31AE2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E4EF3"/>
    <w:multiLevelType w:val="hybridMultilevel"/>
    <w:tmpl w:val="028C0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A1998"/>
    <w:multiLevelType w:val="hybridMultilevel"/>
    <w:tmpl w:val="3D64A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93403F"/>
    <w:multiLevelType w:val="hybridMultilevel"/>
    <w:tmpl w:val="C3B6B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803922"/>
    <w:multiLevelType w:val="hybridMultilevel"/>
    <w:tmpl w:val="4D02B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33742F"/>
    <w:multiLevelType w:val="hybridMultilevel"/>
    <w:tmpl w:val="DF1E25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2CE76A7"/>
    <w:multiLevelType w:val="hybridMultilevel"/>
    <w:tmpl w:val="8EAC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B5FF2"/>
    <w:multiLevelType w:val="hybridMultilevel"/>
    <w:tmpl w:val="0EA08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E9060D"/>
    <w:multiLevelType w:val="hybridMultilevel"/>
    <w:tmpl w:val="979251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CA207E0"/>
    <w:multiLevelType w:val="hybridMultilevel"/>
    <w:tmpl w:val="C0D0A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36905"/>
    <w:multiLevelType w:val="hybridMultilevel"/>
    <w:tmpl w:val="3F02A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01675A"/>
    <w:multiLevelType w:val="hybridMultilevel"/>
    <w:tmpl w:val="4738BC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1C80EBE"/>
    <w:multiLevelType w:val="hybridMultilevel"/>
    <w:tmpl w:val="B42E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F94145"/>
    <w:multiLevelType w:val="hybridMultilevel"/>
    <w:tmpl w:val="97369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2C2E29"/>
    <w:multiLevelType w:val="hybridMultilevel"/>
    <w:tmpl w:val="9CF62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0B424F"/>
    <w:multiLevelType w:val="hybridMultilevel"/>
    <w:tmpl w:val="193441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D4B3894"/>
    <w:multiLevelType w:val="hybridMultilevel"/>
    <w:tmpl w:val="A7E217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3DBA3A6A"/>
    <w:multiLevelType w:val="hybridMultilevel"/>
    <w:tmpl w:val="5D723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B48D4"/>
    <w:multiLevelType w:val="hybridMultilevel"/>
    <w:tmpl w:val="5AC0D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1A5258"/>
    <w:multiLevelType w:val="hybridMultilevel"/>
    <w:tmpl w:val="8B48B6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8977A5E"/>
    <w:multiLevelType w:val="hybridMultilevel"/>
    <w:tmpl w:val="7250D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485124"/>
    <w:multiLevelType w:val="hybridMultilevel"/>
    <w:tmpl w:val="4C7E0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3344AF"/>
    <w:multiLevelType w:val="hybridMultilevel"/>
    <w:tmpl w:val="0CFA1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E97007"/>
    <w:multiLevelType w:val="hybridMultilevel"/>
    <w:tmpl w:val="24C8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4836DF"/>
    <w:multiLevelType w:val="hybridMultilevel"/>
    <w:tmpl w:val="72602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9D02BF"/>
    <w:multiLevelType w:val="hybridMultilevel"/>
    <w:tmpl w:val="F17CBB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1BD35ED"/>
    <w:multiLevelType w:val="hybridMultilevel"/>
    <w:tmpl w:val="2B1C3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164378"/>
    <w:multiLevelType w:val="hybridMultilevel"/>
    <w:tmpl w:val="4E1C0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050ED7"/>
    <w:multiLevelType w:val="hybridMultilevel"/>
    <w:tmpl w:val="78969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1"/>
  </w:num>
  <w:num w:numId="3">
    <w:abstractNumId w:val="8"/>
  </w:num>
  <w:num w:numId="4">
    <w:abstractNumId w:val="6"/>
  </w:num>
  <w:num w:numId="5">
    <w:abstractNumId w:val="15"/>
  </w:num>
  <w:num w:numId="6">
    <w:abstractNumId w:val="24"/>
  </w:num>
  <w:num w:numId="7">
    <w:abstractNumId w:val="25"/>
  </w:num>
  <w:num w:numId="8">
    <w:abstractNumId w:val="27"/>
  </w:num>
  <w:num w:numId="9">
    <w:abstractNumId w:val="2"/>
  </w:num>
  <w:num w:numId="10">
    <w:abstractNumId w:val="33"/>
  </w:num>
  <w:num w:numId="11">
    <w:abstractNumId w:val="9"/>
  </w:num>
  <w:num w:numId="12">
    <w:abstractNumId w:val="11"/>
  </w:num>
  <w:num w:numId="13">
    <w:abstractNumId w:val="23"/>
  </w:num>
  <w:num w:numId="14">
    <w:abstractNumId w:val="29"/>
  </w:num>
  <w:num w:numId="15">
    <w:abstractNumId w:val="0"/>
  </w:num>
  <w:num w:numId="16">
    <w:abstractNumId w:val="4"/>
  </w:num>
  <w:num w:numId="17">
    <w:abstractNumId w:val="20"/>
  </w:num>
  <w:num w:numId="18">
    <w:abstractNumId w:val="17"/>
  </w:num>
  <w:num w:numId="19">
    <w:abstractNumId w:val="18"/>
  </w:num>
  <w:num w:numId="20">
    <w:abstractNumId w:val="30"/>
  </w:num>
  <w:num w:numId="21">
    <w:abstractNumId w:val="19"/>
  </w:num>
  <w:num w:numId="22">
    <w:abstractNumId w:val="26"/>
  </w:num>
  <w:num w:numId="23">
    <w:abstractNumId w:val="7"/>
  </w:num>
  <w:num w:numId="24">
    <w:abstractNumId w:val="16"/>
  </w:num>
  <w:num w:numId="25">
    <w:abstractNumId w:val="12"/>
  </w:num>
  <w:num w:numId="26">
    <w:abstractNumId w:val="22"/>
  </w:num>
  <w:num w:numId="27">
    <w:abstractNumId w:val="10"/>
  </w:num>
  <w:num w:numId="28">
    <w:abstractNumId w:val="13"/>
  </w:num>
  <w:num w:numId="29">
    <w:abstractNumId w:val="21"/>
  </w:num>
  <w:num w:numId="30">
    <w:abstractNumId w:val="28"/>
  </w:num>
  <w:num w:numId="31">
    <w:abstractNumId w:val="1"/>
  </w:num>
  <w:num w:numId="32">
    <w:abstractNumId w:val="32"/>
  </w:num>
  <w:num w:numId="33">
    <w:abstractNumId w:val="14"/>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992"/>
    <w:rsid w:val="00011576"/>
    <w:rsid w:val="0002176A"/>
    <w:rsid w:val="00030645"/>
    <w:rsid w:val="0003157A"/>
    <w:rsid w:val="00037C70"/>
    <w:rsid w:val="00057F77"/>
    <w:rsid w:val="0007595F"/>
    <w:rsid w:val="0008007E"/>
    <w:rsid w:val="000800E7"/>
    <w:rsid w:val="00085E7D"/>
    <w:rsid w:val="0009178D"/>
    <w:rsid w:val="000C2098"/>
    <w:rsid w:val="000C4F39"/>
    <w:rsid w:val="000D6F0B"/>
    <w:rsid w:val="000E0610"/>
    <w:rsid w:val="000E3F3B"/>
    <w:rsid w:val="00106324"/>
    <w:rsid w:val="0011017B"/>
    <w:rsid w:val="00157F59"/>
    <w:rsid w:val="001653CF"/>
    <w:rsid w:val="00165904"/>
    <w:rsid w:val="0017784B"/>
    <w:rsid w:val="00180925"/>
    <w:rsid w:val="001877A6"/>
    <w:rsid w:val="001A5F55"/>
    <w:rsid w:val="001B35A6"/>
    <w:rsid w:val="001B701B"/>
    <w:rsid w:val="001D2133"/>
    <w:rsid w:val="001F7BDF"/>
    <w:rsid w:val="0022025C"/>
    <w:rsid w:val="00223226"/>
    <w:rsid w:val="002304A4"/>
    <w:rsid w:val="00231E7A"/>
    <w:rsid w:val="002366A6"/>
    <w:rsid w:val="002462BD"/>
    <w:rsid w:val="00267A37"/>
    <w:rsid w:val="00276A3F"/>
    <w:rsid w:val="002A367D"/>
    <w:rsid w:val="002B0BE6"/>
    <w:rsid w:val="002B7A6B"/>
    <w:rsid w:val="002D4E72"/>
    <w:rsid w:val="002E5622"/>
    <w:rsid w:val="002F16B2"/>
    <w:rsid w:val="002F4CD3"/>
    <w:rsid w:val="002F5C0F"/>
    <w:rsid w:val="0034592A"/>
    <w:rsid w:val="00354CD5"/>
    <w:rsid w:val="00385F88"/>
    <w:rsid w:val="00393250"/>
    <w:rsid w:val="003C22E1"/>
    <w:rsid w:val="003E135F"/>
    <w:rsid w:val="003F28A4"/>
    <w:rsid w:val="003F77D5"/>
    <w:rsid w:val="00402BE6"/>
    <w:rsid w:val="00415249"/>
    <w:rsid w:val="00424A28"/>
    <w:rsid w:val="004307DB"/>
    <w:rsid w:val="0043620F"/>
    <w:rsid w:val="0044428D"/>
    <w:rsid w:val="0045582A"/>
    <w:rsid w:val="00457606"/>
    <w:rsid w:val="00476E5A"/>
    <w:rsid w:val="004A037E"/>
    <w:rsid w:val="004A7FFA"/>
    <w:rsid w:val="004B3B97"/>
    <w:rsid w:val="004C7760"/>
    <w:rsid w:val="004D016E"/>
    <w:rsid w:val="004F5829"/>
    <w:rsid w:val="00504912"/>
    <w:rsid w:val="00512131"/>
    <w:rsid w:val="00535C34"/>
    <w:rsid w:val="00546816"/>
    <w:rsid w:val="005526EE"/>
    <w:rsid w:val="00557B0E"/>
    <w:rsid w:val="005710D2"/>
    <w:rsid w:val="00581F9D"/>
    <w:rsid w:val="00592DE3"/>
    <w:rsid w:val="00593C5E"/>
    <w:rsid w:val="00595AB0"/>
    <w:rsid w:val="005B1C0A"/>
    <w:rsid w:val="005C38BE"/>
    <w:rsid w:val="005D04AD"/>
    <w:rsid w:val="005D16AB"/>
    <w:rsid w:val="005E103D"/>
    <w:rsid w:val="00613E60"/>
    <w:rsid w:val="0062493B"/>
    <w:rsid w:val="006569E5"/>
    <w:rsid w:val="00661332"/>
    <w:rsid w:val="0068214E"/>
    <w:rsid w:val="00693618"/>
    <w:rsid w:val="006A7F70"/>
    <w:rsid w:val="006E3D4F"/>
    <w:rsid w:val="006F7CA9"/>
    <w:rsid w:val="00715902"/>
    <w:rsid w:val="007458EB"/>
    <w:rsid w:val="00752075"/>
    <w:rsid w:val="0078308A"/>
    <w:rsid w:val="00784952"/>
    <w:rsid w:val="0078685E"/>
    <w:rsid w:val="007A7992"/>
    <w:rsid w:val="007C5AC7"/>
    <w:rsid w:val="007D0AB5"/>
    <w:rsid w:val="007D3E49"/>
    <w:rsid w:val="007F33A6"/>
    <w:rsid w:val="008044BE"/>
    <w:rsid w:val="00837375"/>
    <w:rsid w:val="0084238D"/>
    <w:rsid w:val="00850DBC"/>
    <w:rsid w:val="00857DD8"/>
    <w:rsid w:val="00876C31"/>
    <w:rsid w:val="00884500"/>
    <w:rsid w:val="0089468F"/>
    <w:rsid w:val="008A0692"/>
    <w:rsid w:val="008A43E7"/>
    <w:rsid w:val="008C0823"/>
    <w:rsid w:val="008D3469"/>
    <w:rsid w:val="008E5BCE"/>
    <w:rsid w:val="008F6573"/>
    <w:rsid w:val="009009FB"/>
    <w:rsid w:val="00900DB9"/>
    <w:rsid w:val="00934BEC"/>
    <w:rsid w:val="00953697"/>
    <w:rsid w:val="009566BB"/>
    <w:rsid w:val="00961CB1"/>
    <w:rsid w:val="00963C2D"/>
    <w:rsid w:val="0096708E"/>
    <w:rsid w:val="009840E2"/>
    <w:rsid w:val="00984A30"/>
    <w:rsid w:val="00996892"/>
    <w:rsid w:val="009A2DAF"/>
    <w:rsid w:val="009A6605"/>
    <w:rsid w:val="009B1F24"/>
    <w:rsid w:val="009E26B8"/>
    <w:rsid w:val="009E30F5"/>
    <w:rsid w:val="00A01428"/>
    <w:rsid w:val="00A10BE4"/>
    <w:rsid w:val="00A12147"/>
    <w:rsid w:val="00A23172"/>
    <w:rsid w:val="00A31594"/>
    <w:rsid w:val="00A742A6"/>
    <w:rsid w:val="00A84896"/>
    <w:rsid w:val="00A84D3A"/>
    <w:rsid w:val="00A85A26"/>
    <w:rsid w:val="00A9192A"/>
    <w:rsid w:val="00AA5D20"/>
    <w:rsid w:val="00AB08B5"/>
    <w:rsid w:val="00AC2734"/>
    <w:rsid w:val="00AD486A"/>
    <w:rsid w:val="00AE036C"/>
    <w:rsid w:val="00AF0C11"/>
    <w:rsid w:val="00AF5A63"/>
    <w:rsid w:val="00B04D81"/>
    <w:rsid w:val="00B25E94"/>
    <w:rsid w:val="00B76B2B"/>
    <w:rsid w:val="00B876C9"/>
    <w:rsid w:val="00B95A93"/>
    <w:rsid w:val="00BB2D42"/>
    <w:rsid w:val="00BC46BB"/>
    <w:rsid w:val="00BC4850"/>
    <w:rsid w:val="00BD06DC"/>
    <w:rsid w:val="00BE10B5"/>
    <w:rsid w:val="00BE15E3"/>
    <w:rsid w:val="00BE229F"/>
    <w:rsid w:val="00C0630A"/>
    <w:rsid w:val="00C11663"/>
    <w:rsid w:val="00C22A3D"/>
    <w:rsid w:val="00C23A4B"/>
    <w:rsid w:val="00C66287"/>
    <w:rsid w:val="00CB3595"/>
    <w:rsid w:val="00CB74C7"/>
    <w:rsid w:val="00CF5871"/>
    <w:rsid w:val="00CF6DCD"/>
    <w:rsid w:val="00D37D72"/>
    <w:rsid w:val="00D51347"/>
    <w:rsid w:val="00D66CE9"/>
    <w:rsid w:val="00D77C9A"/>
    <w:rsid w:val="00D81D93"/>
    <w:rsid w:val="00D925B0"/>
    <w:rsid w:val="00D951B3"/>
    <w:rsid w:val="00DB29B0"/>
    <w:rsid w:val="00DD768B"/>
    <w:rsid w:val="00DE1E52"/>
    <w:rsid w:val="00DE2F0B"/>
    <w:rsid w:val="00DF2C12"/>
    <w:rsid w:val="00E1408C"/>
    <w:rsid w:val="00E15C1E"/>
    <w:rsid w:val="00E21C01"/>
    <w:rsid w:val="00E454BC"/>
    <w:rsid w:val="00E50BAC"/>
    <w:rsid w:val="00E52C59"/>
    <w:rsid w:val="00E60E19"/>
    <w:rsid w:val="00E70BCA"/>
    <w:rsid w:val="00E727EA"/>
    <w:rsid w:val="00E96E83"/>
    <w:rsid w:val="00EA0392"/>
    <w:rsid w:val="00EA418E"/>
    <w:rsid w:val="00EB14D7"/>
    <w:rsid w:val="00ED05AB"/>
    <w:rsid w:val="00ED0D1E"/>
    <w:rsid w:val="00ED6AE3"/>
    <w:rsid w:val="00EE0CBE"/>
    <w:rsid w:val="00EE78C4"/>
    <w:rsid w:val="00F20EBA"/>
    <w:rsid w:val="00F2309C"/>
    <w:rsid w:val="00F26D80"/>
    <w:rsid w:val="00F706D6"/>
    <w:rsid w:val="00F762C2"/>
    <w:rsid w:val="00F903D0"/>
    <w:rsid w:val="00FA7DF3"/>
    <w:rsid w:val="00FB26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643D59"/>
  <w15:docId w15:val="{951C40D6-D6F7-0A43-B257-77474E8F9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7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992"/>
    <w:rPr>
      <w:rFonts w:ascii="Tahoma" w:hAnsi="Tahoma" w:cs="Tahoma"/>
      <w:sz w:val="16"/>
      <w:szCs w:val="16"/>
    </w:rPr>
  </w:style>
  <w:style w:type="paragraph" w:styleId="ListParagraph">
    <w:name w:val="List Paragraph"/>
    <w:basedOn w:val="Normal"/>
    <w:uiPriority w:val="34"/>
    <w:qFormat/>
    <w:rsid w:val="003F28A4"/>
    <w:pPr>
      <w:ind w:left="720"/>
      <w:contextualSpacing/>
    </w:pPr>
  </w:style>
  <w:style w:type="paragraph" w:styleId="Header">
    <w:name w:val="header"/>
    <w:basedOn w:val="Normal"/>
    <w:link w:val="HeaderChar"/>
    <w:uiPriority w:val="99"/>
    <w:unhideWhenUsed/>
    <w:rsid w:val="00A84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D3A"/>
  </w:style>
  <w:style w:type="paragraph" w:styleId="Footer">
    <w:name w:val="footer"/>
    <w:basedOn w:val="Normal"/>
    <w:link w:val="FooterChar"/>
    <w:uiPriority w:val="99"/>
    <w:unhideWhenUsed/>
    <w:rsid w:val="00A84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D3A"/>
  </w:style>
  <w:style w:type="paragraph" w:styleId="NoSpacing">
    <w:name w:val="No Spacing"/>
    <w:uiPriority w:val="1"/>
    <w:qFormat/>
    <w:rsid w:val="002E5622"/>
    <w:pPr>
      <w:spacing w:after="0" w:line="240" w:lineRule="auto"/>
    </w:pPr>
  </w:style>
  <w:style w:type="character" w:customStyle="1" w:styleId="apple-converted-space">
    <w:name w:val="apple-converted-space"/>
    <w:basedOn w:val="DefaultParagraphFont"/>
    <w:rsid w:val="002E5622"/>
  </w:style>
  <w:style w:type="character" w:styleId="Hyperlink">
    <w:name w:val="Hyperlink"/>
    <w:basedOn w:val="DefaultParagraphFont"/>
    <w:uiPriority w:val="99"/>
    <w:unhideWhenUsed/>
    <w:rsid w:val="001F7BDF"/>
    <w:rPr>
      <w:color w:val="0000FF" w:themeColor="hyperlink"/>
      <w:u w:val="single"/>
    </w:rPr>
  </w:style>
  <w:style w:type="character" w:styleId="CommentReference">
    <w:name w:val="annotation reference"/>
    <w:basedOn w:val="DefaultParagraphFont"/>
    <w:uiPriority w:val="99"/>
    <w:semiHidden/>
    <w:unhideWhenUsed/>
    <w:rsid w:val="00715902"/>
    <w:rPr>
      <w:sz w:val="16"/>
      <w:szCs w:val="16"/>
    </w:rPr>
  </w:style>
  <w:style w:type="paragraph" w:styleId="CommentText">
    <w:name w:val="annotation text"/>
    <w:basedOn w:val="Normal"/>
    <w:link w:val="CommentTextChar"/>
    <w:uiPriority w:val="99"/>
    <w:semiHidden/>
    <w:unhideWhenUsed/>
    <w:rsid w:val="00715902"/>
    <w:pPr>
      <w:spacing w:line="240" w:lineRule="auto"/>
    </w:pPr>
    <w:rPr>
      <w:sz w:val="20"/>
      <w:szCs w:val="20"/>
    </w:rPr>
  </w:style>
  <w:style w:type="character" w:customStyle="1" w:styleId="CommentTextChar">
    <w:name w:val="Comment Text Char"/>
    <w:basedOn w:val="DefaultParagraphFont"/>
    <w:link w:val="CommentText"/>
    <w:uiPriority w:val="99"/>
    <w:semiHidden/>
    <w:rsid w:val="00715902"/>
    <w:rPr>
      <w:sz w:val="20"/>
      <w:szCs w:val="20"/>
    </w:rPr>
  </w:style>
  <w:style w:type="paragraph" w:styleId="CommentSubject">
    <w:name w:val="annotation subject"/>
    <w:basedOn w:val="CommentText"/>
    <w:next w:val="CommentText"/>
    <w:link w:val="CommentSubjectChar"/>
    <w:uiPriority w:val="99"/>
    <w:semiHidden/>
    <w:unhideWhenUsed/>
    <w:rsid w:val="00715902"/>
    <w:rPr>
      <w:b/>
      <w:bCs/>
    </w:rPr>
  </w:style>
  <w:style w:type="character" w:customStyle="1" w:styleId="CommentSubjectChar">
    <w:name w:val="Comment Subject Char"/>
    <w:basedOn w:val="CommentTextChar"/>
    <w:link w:val="CommentSubject"/>
    <w:uiPriority w:val="99"/>
    <w:semiHidden/>
    <w:rsid w:val="00715902"/>
    <w:rPr>
      <w:b/>
      <w:bCs/>
      <w:sz w:val="20"/>
      <w:szCs w:val="20"/>
    </w:rPr>
  </w:style>
  <w:style w:type="character" w:styleId="Strong">
    <w:name w:val="Strong"/>
    <w:basedOn w:val="DefaultParagraphFont"/>
    <w:uiPriority w:val="22"/>
    <w:qFormat/>
    <w:rsid w:val="00715902"/>
    <w:rPr>
      <w:b/>
      <w:bCs/>
    </w:rPr>
  </w:style>
  <w:style w:type="character" w:styleId="UnresolvedMention">
    <w:name w:val="Unresolved Mention"/>
    <w:basedOn w:val="DefaultParagraphFont"/>
    <w:uiPriority w:val="99"/>
    <w:semiHidden/>
    <w:unhideWhenUsed/>
    <w:rsid w:val="000917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836581">
      <w:bodyDiv w:val="1"/>
      <w:marLeft w:val="0"/>
      <w:marRight w:val="0"/>
      <w:marTop w:val="0"/>
      <w:marBottom w:val="0"/>
      <w:divBdr>
        <w:top w:val="none" w:sz="0" w:space="0" w:color="auto"/>
        <w:left w:val="none" w:sz="0" w:space="0" w:color="auto"/>
        <w:bottom w:val="none" w:sz="0" w:space="0" w:color="auto"/>
        <w:right w:val="none" w:sz="0" w:space="0" w:color="auto"/>
      </w:divBdr>
    </w:div>
    <w:div w:id="451437913">
      <w:bodyDiv w:val="1"/>
      <w:marLeft w:val="0"/>
      <w:marRight w:val="0"/>
      <w:marTop w:val="0"/>
      <w:marBottom w:val="0"/>
      <w:divBdr>
        <w:top w:val="none" w:sz="0" w:space="0" w:color="auto"/>
        <w:left w:val="none" w:sz="0" w:space="0" w:color="auto"/>
        <w:bottom w:val="none" w:sz="0" w:space="0" w:color="auto"/>
        <w:right w:val="none" w:sz="0" w:space="0" w:color="auto"/>
      </w:divBdr>
    </w:div>
    <w:div w:id="800806436">
      <w:bodyDiv w:val="1"/>
      <w:marLeft w:val="0"/>
      <w:marRight w:val="0"/>
      <w:marTop w:val="0"/>
      <w:marBottom w:val="0"/>
      <w:divBdr>
        <w:top w:val="none" w:sz="0" w:space="0" w:color="auto"/>
        <w:left w:val="none" w:sz="0" w:space="0" w:color="auto"/>
        <w:bottom w:val="none" w:sz="0" w:space="0" w:color="auto"/>
        <w:right w:val="none" w:sz="0" w:space="0" w:color="auto"/>
      </w:divBdr>
    </w:div>
    <w:div w:id="976757482">
      <w:bodyDiv w:val="1"/>
      <w:marLeft w:val="0"/>
      <w:marRight w:val="0"/>
      <w:marTop w:val="0"/>
      <w:marBottom w:val="0"/>
      <w:divBdr>
        <w:top w:val="none" w:sz="0" w:space="0" w:color="auto"/>
        <w:left w:val="none" w:sz="0" w:space="0" w:color="auto"/>
        <w:bottom w:val="none" w:sz="0" w:space="0" w:color="auto"/>
        <w:right w:val="none" w:sz="0" w:space="0" w:color="auto"/>
      </w:divBdr>
    </w:div>
    <w:div w:id="991330255">
      <w:bodyDiv w:val="1"/>
      <w:marLeft w:val="0"/>
      <w:marRight w:val="0"/>
      <w:marTop w:val="0"/>
      <w:marBottom w:val="0"/>
      <w:divBdr>
        <w:top w:val="none" w:sz="0" w:space="0" w:color="auto"/>
        <w:left w:val="none" w:sz="0" w:space="0" w:color="auto"/>
        <w:bottom w:val="none" w:sz="0" w:space="0" w:color="auto"/>
        <w:right w:val="none" w:sz="0" w:space="0" w:color="auto"/>
      </w:divBdr>
    </w:div>
    <w:div w:id="1402097022">
      <w:bodyDiv w:val="1"/>
      <w:marLeft w:val="0"/>
      <w:marRight w:val="0"/>
      <w:marTop w:val="0"/>
      <w:marBottom w:val="0"/>
      <w:divBdr>
        <w:top w:val="none" w:sz="0" w:space="0" w:color="auto"/>
        <w:left w:val="none" w:sz="0" w:space="0" w:color="auto"/>
        <w:bottom w:val="none" w:sz="0" w:space="0" w:color="auto"/>
        <w:right w:val="none" w:sz="0" w:space="0" w:color="auto"/>
      </w:divBdr>
      <w:divsChild>
        <w:div w:id="1085956156">
          <w:marLeft w:val="0"/>
          <w:marRight w:val="0"/>
          <w:marTop w:val="0"/>
          <w:marBottom w:val="0"/>
          <w:divBdr>
            <w:top w:val="none" w:sz="0" w:space="0" w:color="auto"/>
            <w:left w:val="none" w:sz="0" w:space="0" w:color="auto"/>
            <w:bottom w:val="none" w:sz="0" w:space="0" w:color="auto"/>
            <w:right w:val="none" w:sz="0" w:space="0" w:color="auto"/>
          </w:divBdr>
          <w:divsChild>
            <w:div w:id="785851883">
              <w:marLeft w:val="0"/>
              <w:marRight w:val="0"/>
              <w:marTop w:val="0"/>
              <w:marBottom w:val="0"/>
              <w:divBdr>
                <w:top w:val="none" w:sz="0" w:space="0" w:color="auto"/>
                <w:left w:val="none" w:sz="0" w:space="0" w:color="auto"/>
                <w:bottom w:val="none" w:sz="0" w:space="0" w:color="auto"/>
                <w:right w:val="none" w:sz="0" w:space="0" w:color="auto"/>
              </w:divBdr>
              <w:divsChild>
                <w:div w:id="1440906103">
                  <w:marLeft w:val="0"/>
                  <w:marRight w:val="0"/>
                  <w:marTop w:val="0"/>
                  <w:marBottom w:val="45"/>
                  <w:divBdr>
                    <w:top w:val="none" w:sz="0" w:space="0" w:color="auto"/>
                    <w:left w:val="none" w:sz="0" w:space="0" w:color="auto"/>
                    <w:bottom w:val="none" w:sz="0" w:space="0" w:color="auto"/>
                    <w:right w:val="none" w:sz="0" w:space="0" w:color="auto"/>
                  </w:divBdr>
                  <w:divsChild>
                    <w:div w:id="179602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00176">
          <w:marLeft w:val="0"/>
          <w:marRight w:val="0"/>
          <w:marTop w:val="0"/>
          <w:marBottom w:val="0"/>
          <w:divBdr>
            <w:top w:val="none" w:sz="0" w:space="0" w:color="auto"/>
            <w:left w:val="none" w:sz="0" w:space="0" w:color="auto"/>
            <w:bottom w:val="none" w:sz="0" w:space="0" w:color="auto"/>
            <w:right w:val="none" w:sz="0" w:space="0" w:color="auto"/>
          </w:divBdr>
          <w:divsChild>
            <w:div w:id="477457897">
              <w:marLeft w:val="0"/>
              <w:marRight w:val="0"/>
              <w:marTop w:val="0"/>
              <w:marBottom w:val="0"/>
              <w:divBdr>
                <w:top w:val="none" w:sz="0" w:space="0" w:color="auto"/>
                <w:left w:val="none" w:sz="0" w:space="0" w:color="auto"/>
                <w:bottom w:val="none" w:sz="0" w:space="0" w:color="auto"/>
                <w:right w:val="none" w:sz="0" w:space="0" w:color="auto"/>
              </w:divBdr>
              <w:divsChild>
                <w:div w:id="1443497422">
                  <w:marLeft w:val="0"/>
                  <w:marRight w:val="0"/>
                  <w:marTop w:val="0"/>
                  <w:marBottom w:val="0"/>
                  <w:divBdr>
                    <w:top w:val="none" w:sz="0" w:space="0" w:color="auto"/>
                    <w:left w:val="none" w:sz="0" w:space="0" w:color="auto"/>
                    <w:bottom w:val="none" w:sz="0" w:space="0" w:color="auto"/>
                    <w:right w:val="none" w:sz="0" w:space="0" w:color="auto"/>
                  </w:divBdr>
                  <w:divsChild>
                    <w:div w:id="821626879">
                      <w:marLeft w:val="0"/>
                      <w:marRight w:val="180"/>
                      <w:marTop w:val="0"/>
                      <w:marBottom w:val="0"/>
                      <w:divBdr>
                        <w:top w:val="none" w:sz="0" w:space="0" w:color="auto"/>
                        <w:left w:val="none" w:sz="0" w:space="0" w:color="auto"/>
                        <w:bottom w:val="none" w:sz="0" w:space="0" w:color="auto"/>
                        <w:right w:val="none" w:sz="0" w:space="0" w:color="auto"/>
                      </w:divBdr>
                      <w:divsChild>
                        <w:div w:id="295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781048">
                  <w:marLeft w:val="0"/>
                  <w:marRight w:val="0"/>
                  <w:marTop w:val="0"/>
                  <w:marBottom w:val="0"/>
                  <w:divBdr>
                    <w:top w:val="none" w:sz="0" w:space="0" w:color="auto"/>
                    <w:left w:val="none" w:sz="0" w:space="0" w:color="auto"/>
                    <w:bottom w:val="none" w:sz="0" w:space="0" w:color="auto"/>
                    <w:right w:val="none" w:sz="0" w:space="0" w:color="auto"/>
                  </w:divBdr>
                  <w:divsChild>
                    <w:div w:id="892690376">
                      <w:marLeft w:val="0"/>
                      <w:marRight w:val="0"/>
                      <w:marTop w:val="0"/>
                      <w:marBottom w:val="0"/>
                      <w:divBdr>
                        <w:top w:val="none" w:sz="0" w:space="0" w:color="auto"/>
                        <w:left w:val="none" w:sz="0" w:space="0" w:color="auto"/>
                        <w:bottom w:val="none" w:sz="0" w:space="0" w:color="auto"/>
                        <w:right w:val="none" w:sz="0" w:space="0" w:color="auto"/>
                      </w:divBdr>
                      <w:divsChild>
                        <w:div w:id="12414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5663663">
      <w:bodyDiv w:val="1"/>
      <w:marLeft w:val="0"/>
      <w:marRight w:val="0"/>
      <w:marTop w:val="0"/>
      <w:marBottom w:val="0"/>
      <w:divBdr>
        <w:top w:val="none" w:sz="0" w:space="0" w:color="auto"/>
        <w:left w:val="none" w:sz="0" w:space="0" w:color="auto"/>
        <w:bottom w:val="none" w:sz="0" w:space="0" w:color="auto"/>
        <w:right w:val="none" w:sz="0" w:space="0" w:color="auto"/>
      </w:divBdr>
    </w:div>
    <w:div w:id="1589385112">
      <w:bodyDiv w:val="1"/>
      <w:marLeft w:val="0"/>
      <w:marRight w:val="0"/>
      <w:marTop w:val="0"/>
      <w:marBottom w:val="0"/>
      <w:divBdr>
        <w:top w:val="none" w:sz="0" w:space="0" w:color="auto"/>
        <w:left w:val="none" w:sz="0" w:space="0" w:color="auto"/>
        <w:bottom w:val="none" w:sz="0" w:space="0" w:color="auto"/>
        <w:right w:val="none" w:sz="0" w:space="0" w:color="auto"/>
      </w:divBdr>
    </w:div>
    <w:div w:id="177119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saquahfoodbank.org/lunchforthebrea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cls.org/study-zone/" TargetMode="External"/><Relationship Id="rId4" Type="http://schemas.openxmlformats.org/officeDocument/2006/relationships/settings" Target="settings.xml"/><Relationship Id="rId9" Type="http://schemas.openxmlformats.org/officeDocument/2006/relationships/image" Target="cid:ii_140b8dfc0c092a5b"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pacificcascadepts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A6A8B-4CA6-489E-A5B2-556C53F4F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Sheila Barlow</cp:lastModifiedBy>
  <cp:revision>8</cp:revision>
  <cp:lastPrinted>2016-10-20T05:57:00Z</cp:lastPrinted>
  <dcterms:created xsi:type="dcterms:W3CDTF">2018-11-25T19:09:00Z</dcterms:created>
  <dcterms:modified xsi:type="dcterms:W3CDTF">2018-12-03T05:02:00Z</dcterms:modified>
</cp:coreProperties>
</file>